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B7" w:rsidRDefault="00B551B7" w:rsidP="00B551B7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C25189" w:rsidRDefault="00C25189" w:rsidP="00B551B7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C25189" w:rsidRDefault="00C25189" w:rsidP="00B551B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551B7" w:rsidRPr="0025472A" w:rsidRDefault="00B551B7" w:rsidP="00B551B7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B551B7" w:rsidRPr="004C14FF" w:rsidRDefault="00B551B7" w:rsidP="00B551B7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A4193C" w:rsidRDefault="00A4193C" w:rsidP="00A4193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4193C" w:rsidRDefault="00A4193C" w:rsidP="00A4193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4193C" w:rsidRDefault="00820653" w:rsidP="0082065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13 декабря 2022 г. № 804</w:t>
      </w:r>
    </w:p>
    <w:p w:rsidR="00820653" w:rsidRDefault="00820653" w:rsidP="0082065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 Кызыл</w:t>
      </w:r>
    </w:p>
    <w:p w:rsidR="00A4193C" w:rsidRPr="00A4193C" w:rsidRDefault="00A4193C" w:rsidP="00A4193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4193C" w:rsidRDefault="007C3E31" w:rsidP="00A4193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4193C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 в П</w:t>
      </w:r>
      <w:r w:rsidRPr="00A4193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равила предоставления </w:t>
      </w:r>
    </w:p>
    <w:p w:rsidR="00A4193C" w:rsidRDefault="007C3E31" w:rsidP="00A4193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4193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субсидий Фонду развития Республики Тыва в </w:t>
      </w:r>
    </w:p>
    <w:p w:rsidR="00A4193C" w:rsidRDefault="007C3E31" w:rsidP="00A4193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4193C">
        <w:rPr>
          <w:rFonts w:ascii="Times New Roman" w:hAnsi="Times New Roman"/>
          <w:b/>
          <w:bCs/>
          <w:color w:val="000000" w:themeColor="text1"/>
          <w:sz w:val="28"/>
          <w:szCs w:val="28"/>
        </w:rPr>
        <w:t>рамках индивидуальной программы социально-</w:t>
      </w:r>
    </w:p>
    <w:p w:rsidR="00A4193C" w:rsidRDefault="007C3E31" w:rsidP="00A4193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4193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экономического развития Республики Тыва </w:t>
      </w:r>
    </w:p>
    <w:p w:rsidR="00A4193C" w:rsidRDefault="00A4193C" w:rsidP="00A4193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на 2020-</w:t>
      </w:r>
      <w:r w:rsidR="007C3E31" w:rsidRPr="00A4193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2024 годы в целях содействия </w:t>
      </w:r>
    </w:p>
    <w:p w:rsidR="007C3E31" w:rsidRPr="00A4193C" w:rsidRDefault="007C3E31" w:rsidP="00A4193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4193C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реализации инвестиционных проектов</w:t>
      </w:r>
    </w:p>
    <w:p w:rsidR="009B65E3" w:rsidRDefault="009B65E3" w:rsidP="00A419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93C" w:rsidRPr="00A4193C" w:rsidRDefault="00A4193C" w:rsidP="00A419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65E3" w:rsidRDefault="009B65E3" w:rsidP="00A4193C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</w:rPr>
      </w:pPr>
      <w:r w:rsidRPr="006A36EA">
        <w:rPr>
          <w:color w:val="000000" w:themeColor="text1"/>
          <w:sz w:val="28"/>
        </w:rPr>
        <w:t xml:space="preserve">В целях реализации мероприятий Индивидуальной </w:t>
      </w:r>
      <w:hyperlink r:id="rId6" w:history="1">
        <w:r w:rsidRPr="006A36EA">
          <w:rPr>
            <w:color w:val="000000" w:themeColor="text1"/>
            <w:sz w:val="28"/>
          </w:rPr>
          <w:t>программы</w:t>
        </w:r>
      </w:hyperlink>
      <w:r w:rsidRPr="006A36EA">
        <w:rPr>
          <w:color w:val="000000" w:themeColor="text1"/>
          <w:sz w:val="28"/>
        </w:rPr>
        <w:t xml:space="preserve"> социально-экономического раз</w:t>
      </w:r>
      <w:r w:rsidR="00A4193C">
        <w:rPr>
          <w:color w:val="000000" w:themeColor="text1"/>
          <w:sz w:val="28"/>
        </w:rPr>
        <w:t>вития Республики Тыва на 2020-</w:t>
      </w:r>
      <w:r w:rsidRPr="006A36EA">
        <w:rPr>
          <w:color w:val="000000" w:themeColor="text1"/>
          <w:sz w:val="28"/>
        </w:rPr>
        <w:t xml:space="preserve">2024 годы, утвержденных распоряжением Правительства Российской Федерации от </w:t>
      </w:r>
      <w:smartTag w:uri="urn:schemas-microsoft-com:office:smarttags" w:element="date">
        <w:smartTagPr>
          <w:attr w:name="Year" w:val="2020"/>
          <w:attr w:name="Day" w:val="10"/>
          <w:attr w:name="Month" w:val="4"/>
          <w:attr w:name="ls" w:val="trans"/>
        </w:smartTagPr>
        <w:r w:rsidRPr="006A36EA">
          <w:rPr>
            <w:color w:val="000000" w:themeColor="text1"/>
            <w:sz w:val="28"/>
          </w:rPr>
          <w:t>10 апреля 2020 г.</w:t>
        </w:r>
      </w:smartTag>
      <w:r w:rsidR="00A4193C">
        <w:rPr>
          <w:color w:val="000000" w:themeColor="text1"/>
          <w:sz w:val="28"/>
        </w:rPr>
        <w:t xml:space="preserve"> №</w:t>
      </w:r>
      <w:r w:rsidRPr="006A36EA">
        <w:rPr>
          <w:color w:val="000000" w:themeColor="text1"/>
          <w:sz w:val="28"/>
        </w:rPr>
        <w:t xml:space="preserve"> 972-р, Правительство Республики Тыва </w:t>
      </w:r>
      <w:r w:rsidR="00A4193C" w:rsidRPr="006A36EA">
        <w:rPr>
          <w:color w:val="000000" w:themeColor="text1"/>
          <w:sz w:val="28"/>
        </w:rPr>
        <w:t>ПОСТАНОВЛЯЕТ:</w:t>
      </w:r>
    </w:p>
    <w:p w:rsidR="00A4193C" w:rsidRPr="006A36EA" w:rsidRDefault="00A4193C" w:rsidP="00A4193C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</w:rPr>
      </w:pPr>
    </w:p>
    <w:p w:rsidR="009B65E3" w:rsidRPr="006A36EA" w:rsidRDefault="009B65E3" w:rsidP="00A4193C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6A36EA">
        <w:rPr>
          <w:rFonts w:ascii="Times New Roman" w:hAnsi="Times New Roman"/>
          <w:color w:val="000000" w:themeColor="text1"/>
          <w:sz w:val="28"/>
        </w:rPr>
        <w:t>1. Внести в</w:t>
      </w:r>
      <w:r w:rsidRPr="006A36EA">
        <w:rPr>
          <w:color w:val="000000" w:themeColor="text1"/>
          <w:sz w:val="28"/>
        </w:rPr>
        <w:t xml:space="preserve"> </w:t>
      </w:r>
      <w:r w:rsidR="00E10C8D" w:rsidRPr="006A36EA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E10C8D" w:rsidRPr="006A36EA">
        <w:rPr>
          <w:rFonts w:ascii="Times New Roman" w:hAnsi="Times New Roman"/>
          <w:bCs/>
          <w:color w:val="000000" w:themeColor="text1"/>
          <w:sz w:val="28"/>
          <w:szCs w:val="28"/>
        </w:rPr>
        <w:t>равила предоставления субсидий Фонду развития Республики Тыва в рамках индивидуальной программы социально-экономического раз</w:t>
      </w:r>
      <w:r w:rsidR="00A24DC4">
        <w:rPr>
          <w:rFonts w:ascii="Times New Roman" w:hAnsi="Times New Roman"/>
          <w:bCs/>
          <w:color w:val="000000" w:themeColor="text1"/>
          <w:sz w:val="28"/>
          <w:szCs w:val="28"/>
        </w:rPr>
        <w:t>вития Республики Тыва на 2020-</w:t>
      </w:r>
      <w:r w:rsidR="00E10C8D" w:rsidRPr="006A36EA">
        <w:rPr>
          <w:rFonts w:ascii="Times New Roman" w:hAnsi="Times New Roman"/>
          <w:bCs/>
          <w:color w:val="000000" w:themeColor="text1"/>
          <w:sz w:val="28"/>
          <w:szCs w:val="28"/>
        </w:rPr>
        <w:t>2024 годы в целях содействия реализации инвестиционных проектов, утвержденн</w:t>
      </w:r>
      <w:r w:rsidR="00586AAE">
        <w:rPr>
          <w:rFonts w:ascii="Times New Roman" w:hAnsi="Times New Roman"/>
          <w:bCs/>
          <w:color w:val="000000" w:themeColor="text1"/>
          <w:sz w:val="28"/>
          <w:szCs w:val="28"/>
        </w:rPr>
        <w:t>ые</w:t>
      </w:r>
      <w:r w:rsidR="00E10C8D" w:rsidRPr="006A36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6A36EA">
        <w:rPr>
          <w:rFonts w:ascii="Times New Roman" w:hAnsi="Times New Roman"/>
          <w:color w:val="000000" w:themeColor="text1"/>
          <w:sz w:val="28"/>
        </w:rPr>
        <w:t>постановление</w:t>
      </w:r>
      <w:r w:rsidR="00E10C8D" w:rsidRPr="006A36EA">
        <w:rPr>
          <w:rFonts w:ascii="Times New Roman" w:hAnsi="Times New Roman"/>
          <w:color w:val="000000" w:themeColor="text1"/>
          <w:sz w:val="28"/>
        </w:rPr>
        <w:t>м</w:t>
      </w:r>
      <w:r w:rsidRPr="006A36EA">
        <w:rPr>
          <w:rFonts w:ascii="Times New Roman" w:hAnsi="Times New Roman"/>
          <w:color w:val="000000" w:themeColor="text1"/>
          <w:sz w:val="28"/>
        </w:rPr>
        <w:t xml:space="preserve"> Правительства Республ</w:t>
      </w:r>
      <w:r w:rsidR="003C1CD7">
        <w:rPr>
          <w:rFonts w:ascii="Times New Roman" w:hAnsi="Times New Roman"/>
          <w:color w:val="000000" w:themeColor="text1"/>
          <w:sz w:val="28"/>
        </w:rPr>
        <w:t xml:space="preserve">ики Тыва от </w:t>
      </w:r>
      <w:r w:rsidR="00A4193C">
        <w:rPr>
          <w:rFonts w:ascii="Times New Roman" w:hAnsi="Times New Roman"/>
          <w:color w:val="000000" w:themeColor="text1"/>
          <w:sz w:val="28"/>
        </w:rPr>
        <w:t xml:space="preserve">  </w:t>
      </w:r>
      <w:r w:rsidR="003C1CD7">
        <w:rPr>
          <w:rFonts w:ascii="Times New Roman" w:hAnsi="Times New Roman"/>
          <w:color w:val="000000" w:themeColor="text1"/>
          <w:sz w:val="28"/>
        </w:rPr>
        <w:t>14 декабря 2020 г. №</w:t>
      </w:r>
      <w:r w:rsidRPr="006A36EA">
        <w:rPr>
          <w:rFonts w:ascii="Times New Roman" w:hAnsi="Times New Roman"/>
          <w:color w:val="000000" w:themeColor="text1"/>
          <w:sz w:val="28"/>
        </w:rPr>
        <w:t xml:space="preserve"> 625</w:t>
      </w:r>
      <w:r w:rsidR="003C1CD7">
        <w:rPr>
          <w:rFonts w:ascii="Times New Roman" w:hAnsi="Times New Roman"/>
          <w:color w:val="000000" w:themeColor="text1"/>
          <w:sz w:val="28"/>
        </w:rPr>
        <w:t xml:space="preserve">, </w:t>
      </w:r>
      <w:r w:rsidRPr="006A36EA">
        <w:rPr>
          <w:rFonts w:ascii="Times New Roman" w:hAnsi="Times New Roman"/>
          <w:color w:val="000000" w:themeColor="text1"/>
          <w:sz w:val="28"/>
        </w:rPr>
        <w:t>следующие изменения:</w:t>
      </w:r>
    </w:p>
    <w:p w:rsidR="00483E60" w:rsidRPr="006A36EA" w:rsidRDefault="009D5F70" w:rsidP="00A4193C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</w:rPr>
      </w:pPr>
      <w:r w:rsidRPr="006A36EA">
        <w:rPr>
          <w:color w:val="000000" w:themeColor="text1"/>
          <w:sz w:val="28"/>
        </w:rPr>
        <w:t xml:space="preserve">1) </w:t>
      </w:r>
      <w:r w:rsidR="00483E60" w:rsidRPr="006A36EA">
        <w:rPr>
          <w:color w:val="000000" w:themeColor="text1"/>
          <w:sz w:val="28"/>
        </w:rPr>
        <w:t>пункт 2.1 изложить в следующей редакции:</w:t>
      </w:r>
    </w:p>
    <w:p w:rsidR="00483E60" w:rsidRPr="006A36EA" w:rsidRDefault="00A4193C" w:rsidP="00A419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>«</w:t>
      </w:r>
      <w:r w:rsidR="00483E60" w:rsidRPr="006A36EA">
        <w:rPr>
          <w:rFonts w:ascii="Times New Roman" w:hAnsi="Times New Roman"/>
          <w:color w:val="000000" w:themeColor="text1"/>
          <w:sz w:val="28"/>
        </w:rPr>
        <w:t>2.1</w:t>
      </w:r>
      <w:r w:rsidR="00586AAE">
        <w:rPr>
          <w:rFonts w:ascii="Times New Roman" w:hAnsi="Times New Roman"/>
          <w:color w:val="000000" w:themeColor="text1"/>
          <w:sz w:val="28"/>
        </w:rPr>
        <w:t>.</w:t>
      </w:r>
      <w:r w:rsidR="00483E60" w:rsidRPr="006A36EA">
        <w:rPr>
          <w:rFonts w:ascii="Times New Roman" w:hAnsi="Times New Roman"/>
          <w:color w:val="000000" w:themeColor="text1"/>
          <w:sz w:val="28"/>
        </w:rPr>
        <w:t xml:space="preserve"> </w:t>
      </w:r>
      <w:r w:rsidR="00483E60" w:rsidRPr="006A36EA">
        <w:rPr>
          <w:rFonts w:ascii="Times New Roman" w:hAnsi="Times New Roman"/>
          <w:bCs/>
          <w:color w:val="000000" w:themeColor="text1"/>
          <w:sz w:val="28"/>
          <w:szCs w:val="28"/>
        </w:rPr>
        <w:t>Для получения субсидий Фонд представляет главному распорядителю следующие документы:</w:t>
      </w:r>
    </w:p>
    <w:p w:rsidR="00483E60" w:rsidRPr="006A36EA" w:rsidRDefault="00483E60" w:rsidP="00A419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A36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 </w:t>
      </w:r>
      <w:hyperlink r:id="rId7" w:history="1">
        <w:r w:rsidRPr="006A36EA">
          <w:rPr>
            <w:rFonts w:ascii="Times New Roman" w:hAnsi="Times New Roman"/>
            <w:bCs/>
            <w:color w:val="000000" w:themeColor="text1"/>
            <w:sz w:val="28"/>
            <w:szCs w:val="28"/>
          </w:rPr>
          <w:t>заявление</w:t>
        </w:r>
      </w:hyperlink>
      <w:r w:rsidRPr="006A36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предоставление субсидии по форме в соответствии с приложением № 1 к настоящим Правилам, удостоверенное оттиском печати Фонда и подписью его руководителя;</w:t>
      </w:r>
    </w:p>
    <w:p w:rsidR="00483E60" w:rsidRPr="006A36EA" w:rsidRDefault="00483E60" w:rsidP="00A419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A36EA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б) копию устава Фонда в действующей редакции, заверенную оттиском печати Фонда и подписью его руководителя;</w:t>
      </w:r>
    </w:p>
    <w:p w:rsidR="00483E60" w:rsidRPr="006A36EA" w:rsidRDefault="00483E60" w:rsidP="00A419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A36EA">
        <w:rPr>
          <w:rFonts w:ascii="Times New Roman" w:hAnsi="Times New Roman"/>
          <w:bCs/>
          <w:color w:val="000000" w:themeColor="text1"/>
          <w:sz w:val="28"/>
          <w:szCs w:val="28"/>
        </w:rPr>
        <w:t>в) отчеты о ходе реализации мероприятий и инвестиционных проектов индивидуальной программы по форме, утверждаемой Министерством экономического развития Российской Федерации, с пояснительной запиской. Пояснительная записка должна содержать сведения об оказанных мерах поддержки в целом и по каждому инвестиционному проекту в отдельности, краткий анализ хода строительства и финансирования строек и объектов, причины неполного освоения выделенных средств (с указанием причин по каждому мероприятию проекта);</w:t>
      </w:r>
    </w:p>
    <w:p w:rsidR="00483E60" w:rsidRPr="006A36EA" w:rsidRDefault="00483E60" w:rsidP="00A419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A36EA">
        <w:rPr>
          <w:rFonts w:ascii="Times New Roman" w:hAnsi="Times New Roman"/>
          <w:bCs/>
          <w:color w:val="000000" w:themeColor="text1"/>
          <w:sz w:val="28"/>
          <w:szCs w:val="28"/>
        </w:rPr>
        <w:t>г) отчеты о показателях результативности предоставления субсидии и их значения в рамках реализации мероприятий и инвестиционных проектов индивидуальной программы по формам федерального государственного статистического наблюдения:</w:t>
      </w:r>
    </w:p>
    <w:p w:rsidR="00483E60" w:rsidRPr="006A36EA" w:rsidRDefault="00A4193C" w:rsidP="00A419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483E60" w:rsidRPr="006A36EA">
        <w:rPr>
          <w:rFonts w:ascii="Times New Roman" w:hAnsi="Times New Roman"/>
          <w:bCs/>
          <w:color w:val="000000" w:themeColor="text1"/>
          <w:sz w:val="28"/>
          <w:szCs w:val="28"/>
        </w:rPr>
        <w:t>Сведения об</w:t>
      </w:r>
      <w:r w:rsidR="006A36EA" w:rsidRPr="006A36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использовании денежных средств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483E60" w:rsidRPr="006A36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hyperlink r:id="rId8" w:history="1">
        <w:r w:rsidR="006A36EA">
          <w:rPr>
            <w:rFonts w:ascii="Times New Roman" w:hAnsi="Times New Roman"/>
            <w:bCs/>
            <w:color w:val="000000" w:themeColor="text1"/>
            <w:sz w:val="28"/>
            <w:szCs w:val="28"/>
          </w:rPr>
          <w:t>(форма №</w:t>
        </w:r>
        <w:r w:rsidR="00483E60" w:rsidRPr="006A36EA">
          <w:rPr>
            <w:rFonts w:ascii="Times New Roman" w:hAnsi="Times New Roman"/>
            <w:bCs/>
            <w:color w:val="000000" w:themeColor="text1"/>
            <w:sz w:val="28"/>
            <w:szCs w:val="28"/>
          </w:rPr>
          <w:t xml:space="preserve"> 12-Ф)</w:t>
        </w:r>
      </w:hyperlink>
      <w:r w:rsidR="00483E60" w:rsidRPr="006A36E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483E60" w:rsidRPr="006A36EA" w:rsidRDefault="00A4193C" w:rsidP="00A419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483E60" w:rsidRPr="006A36EA">
        <w:rPr>
          <w:rFonts w:ascii="Times New Roman" w:hAnsi="Times New Roman"/>
          <w:bCs/>
          <w:color w:val="000000" w:themeColor="text1"/>
          <w:sz w:val="28"/>
          <w:szCs w:val="28"/>
        </w:rPr>
        <w:t>Сведения об инвестиционной деятельности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483E60" w:rsidRPr="006A36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hyperlink r:id="rId9" w:history="1">
        <w:r w:rsidR="006A36EA">
          <w:rPr>
            <w:rFonts w:ascii="Times New Roman" w:hAnsi="Times New Roman"/>
            <w:bCs/>
            <w:color w:val="000000" w:themeColor="text1"/>
            <w:sz w:val="28"/>
            <w:szCs w:val="28"/>
          </w:rPr>
          <w:t>(форма №</w:t>
        </w:r>
        <w:r w:rsidR="00483E60" w:rsidRPr="006A36EA">
          <w:rPr>
            <w:rFonts w:ascii="Times New Roman" w:hAnsi="Times New Roman"/>
            <w:bCs/>
            <w:color w:val="000000" w:themeColor="text1"/>
            <w:sz w:val="28"/>
            <w:szCs w:val="28"/>
          </w:rPr>
          <w:t xml:space="preserve"> П-2 (</w:t>
        </w:r>
        <w:proofErr w:type="spellStart"/>
        <w:r w:rsidR="00483E60" w:rsidRPr="006A36EA">
          <w:rPr>
            <w:rFonts w:ascii="Times New Roman" w:hAnsi="Times New Roman"/>
            <w:bCs/>
            <w:color w:val="000000" w:themeColor="text1"/>
            <w:sz w:val="28"/>
            <w:szCs w:val="28"/>
          </w:rPr>
          <w:t>инвест</w:t>
        </w:r>
        <w:proofErr w:type="spellEnd"/>
        <w:r w:rsidR="00483E60" w:rsidRPr="006A36EA">
          <w:rPr>
            <w:rFonts w:ascii="Times New Roman" w:hAnsi="Times New Roman"/>
            <w:bCs/>
            <w:color w:val="000000" w:themeColor="text1"/>
            <w:sz w:val="28"/>
            <w:szCs w:val="28"/>
          </w:rPr>
          <w:t>)</w:t>
        </w:r>
      </w:hyperlink>
      <w:r w:rsidR="00483E60" w:rsidRPr="006A36E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483E60" w:rsidRPr="006A36EA" w:rsidRDefault="00A4193C" w:rsidP="00A419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483E60" w:rsidRPr="006A36EA">
        <w:rPr>
          <w:rFonts w:ascii="Times New Roman" w:hAnsi="Times New Roman"/>
          <w:bCs/>
          <w:color w:val="000000" w:themeColor="text1"/>
          <w:sz w:val="28"/>
          <w:szCs w:val="28"/>
        </w:rPr>
        <w:t>Сведения об ин</w:t>
      </w:r>
      <w:r w:rsidR="006A36EA" w:rsidRPr="006A36EA">
        <w:rPr>
          <w:rFonts w:ascii="Times New Roman" w:hAnsi="Times New Roman"/>
          <w:bCs/>
          <w:color w:val="000000" w:themeColor="text1"/>
          <w:sz w:val="28"/>
          <w:szCs w:val="28"/>
        </w:rPr>
        <w:t>вестициях в нефинансовые активы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483E60" w:rsidRPr="006A36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hyperlink r:id="rId10" w:history="1">
        <w:r w:rsidR="006A36EA">
          <w:rPr>
            <w:rFonts w:ascii="Times New Roman" w:hAnsi="Times New Roman"/>
            <w:bCs/>
            <w:color w:val="000000" w:themeColor="text1"/>
            <w:sz w:val="28"/>
            <w:szCs w:val="28"/>
          </w:rPr>
          <w:t>(форма №</w:t>
        </w:r>
        <w:r w:rsidR="00483E60" w:rsidRPr="006A36EA">
          <w:rPr>
            <w:rFonts w:ascii="Times New Roman" w:hAnsi="Times New Roman"/>
            <w:bCs/>
            <w:color w:val="000000" w:themeColor="text1"/>
            <w:sz w:val="28"/>
            <w:szCs w:val="28"/>
          </w:rPr>
          <w:t xml:space="preserve"> П-2)</w:t>
        </w:r>
      </w:hyperlink>
      <w:r w:rsidR="00483E60" w:rsidRPr="006A36E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483E60" w:rsidRPr="006A36EA" w:rsidRDefault="00A4193C" w:rsidP="00A419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483E60" w:rsidRPr="006A36EA">
        <w:rPr>
          <w:rFonts w:ascii="Times New Roman" w:hAnsi="Times New Roman"/>
          <w:bCs/>
          <w:color w:val="000000" w:themeColor="text1"/>
          <w:sz w:val="28"/>
          <w:szCs w:val="28"/>
        </w:rPr>
        <w:t>Сведения о численност</w:t>
      </w:r>
      <w:r w:rsidR="006A36EA" w:rsidRPr="006A36EA">
        <w:rPr>
          <w:rFonts w:ascii="Times New Roman" w:hAnsi="Times New Roman"/>
          <w:bCs/>
          <w:color w:val="000000" w:themeColor="text1"/>
          <w:sz w:val="28"/>
          <w:szCs w:val="28"/>
        </w:rPr>
        <w:t>и и заработной плате работников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483E60" w:rsidRPr="006A36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hyperlink r:id="rId11" w:history="1">
        <w:r w:rsidR="006A36EA">
          <w:rPr>
            <w:rFonts w:ascii="Times New Roman" w:hAnsi="Times New Roman"/>
            <w:bCs/>
            <w:color w:val="000000" w:themeColor="text1"/>
            <w:sz w:val="28"/>
            <w:szCs w:val="28"/>
          </w:rPr>
          <w:t>(форма №</w:t>
        </w:r>
        <w:r w:rsidR="00483E60" w:rsidRPr="006A36EA">
          <w:rPr>
            <w:rFonts w:ascii="Times New Roman" w:hAnsi="Times New Roman"/>
            <w:bCs/>
            <w:color w:val="000000" w:themeColor="text1"/>
            <w:sz w:val="28"/>
            <w:szCs w:val="28"/>
          </w:rPr>
          <w:t xml:space="preserve"> П-4)</w:t>
        </w:r>
      </w:hyperlink>
      <w:r w:rsidR="00483E60" w:rsidRPr="006A36E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483E60" w:rsidRPr="006A36EA" w:rsidRDefault="00A4193C" w:rsidP="00A419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483E60" w:rsidRPr="006A36EA">
        <w:rPr>
          <w:rFonts w:ascii="Times New Roman" w:hAnsi="Times New Roman"/>
          <w:bCs/>
          <w:color w:val="000000" w:themeColor="text1"/>
          <w:sz w:val="28"/>
          <w:szCs w:val="28"/>
        </w:rPr>
        <w:t>Сведения о неполной занятости и движении работников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483E60" w:rsidRPr="006A36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hyperlink r:id="rId12" w:history="1">
        <w:r w:rsidR="006A36EA">
          <w:rPr>
            <w:rFonts w:ascii="Times New Roman" w:hAnsi="Times New Roman"/>
            <w:bCs/>
            <w:color w:val="000000" w:themeColor="text1"/>
            <w:sz w:val="28"/>
            <w:szCs w:val="28"/>
          </w:rPr>
          <w:t>(форма №</w:t>
        </w:r>
        <w:r w:rsidR="00483E60" w:rsidRPr="006A36EA">
          <w:rPr>
            <w:rFonts w:ascii="Times New Roman" w:hAnsi="Times New Roman"/>
            <w:bCs/>
            <w:color w:val="000000" w:themeColor="text1"/>
            <w:sz w:val="28"/>
            <w:szCs w:val="28"/>
          </w:rPr>
          <w:t xml:space="preserve"> П-4 (НЗ)</w:t>
        </w:r>
      </w:hyperlink>
      <w:r w:rsidR="00483E60" w:rsidRPr="006A36E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483E60" w:rsidRPr="006A36EA" w:rsidRDefault="00A4193C" w:rsidP="00A419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483E60" w:rsidRPr="006A36EA">
        <w:rPr>
          <w:rFonts w:ascii="Times New Roman" w:hAnsi="Times New Roman"/>
          <w:bCs/>
          <w:color w:val="000000" w:themeColor="text1"/>
          <w:sz w:val="28"/>
          <w:szCs w:val="28"/>
        </w:rPr>
        <w:t>Основные сведен</w:t>
      </w:r>
      <w:r w:rsidR="006A36EA" w:rsidRPr="006A36EA">
        <w:rPr>
          <w:rFonts w:ascii="Times New Roman" w:hAnsi="Times New Roman"/>
          <w:bCs/>
          <w:color w:val="000000" w:themeColor="text1"/>
          <w:sz w:val="28"/>
          <w:szCs w:val="28"/>
        </w:rPr>
        <w:t>ия о деятельности организации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483E60" w:rsidRPr="006A36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hyperlink r:id="rId13" w:history="1">
        <w:r w:rsidR="006A36EA">
          <w:rPr>
            <w:rFonts w:ascii="Times New Roman" w:hAnsi="Times New Roman"/>
            <w:bCs/>
            <w:color w:val="000000" w:themeColor="text1"/>
            <w:sz w:val="28"/>
            <w:szCs w:val="28"/>
          </w:rPr>
          <w:t>(форма №</w:t>
        </w:r>
        <w:r w:rsidR="00483E60" w:rsidRPr="006A36EA">
          <w:rPr>
            <w:rFonts w:ascii="Times New Roman" w:hAnsi="Times New Roman"/>
            <w:bCs/>
            <w:color w:val="000000" w:themeColor="text1"/>
            <w:sz w:val="28"/>
            <w:szCs w:val="28"/>
          </w:rPr>
          <w:t xml:space="preserve"> 1-предприятие)</w:t>
        </w:r>
      </w:hyperlink>
      <w:r w:rsidR="00483E60" w:rsidRPr="006A36E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483E60" w:rsidRPr="006A36EA" w:rsidRDefault="00A4193C" w:rsidP="00A419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483E60" w:rsidRPr="006A36EA">
        <w:rPr>
          <w:rFonts w:ascii="Times New Roman" w:hAnsi="Times New Roman"/>
          <w:bCs/>
          <w:color w:val="000000" w:themeColor="text1"/>
          <w:sz w:val="28"/>
          <w:szCs w:val="28"/>
        </w:rPr>
        <w:t>Сведения об основных показателях деятел</w:t>
      </w:r>
      <w:r w:rsidR="006A36EA" w:rsidRPr="006A36EA">
        <w:rPr>
          <w:rFonts w:ascii="Times New Roman" w:hAnsi="Times New Roman"/>
          <w:bCs/>
          <w:color w:val="000000" w:themeColor="text1"/>
          <w:sz w:val="28"/>
          <w:szCs w:val="28"/>
        </w:rPr>
        <w:t>ьности малого предприятия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483E60" w:rsidRPr="006A36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hyperlink r:id="rId14" w:history="1">
        <w:r w:rsidR="006A36EA">
          <w:rPr>
            <w:rFonts w:ascii="Times New Roman" w:hAnsi="Times New Roman"/>
            <w:bCs/>
            <w:color w:val="000000" w:themeColor="text1"/>
            <w:sz w:val="28"/>
            <w:szCs w:val="28"/>
          </w:rPr>
          <w:t>(форма №</w:t>
        </w:r>
        <w:r w:rsidR="00483E60" w:rsidRPr="006A36EA">
          <w:rPr>
            <w:rFonts w:ascii="Times New Roman" w:hAnsi="Times New Roman"/>
            <w:bCs/>
            <w:color w:val="000000" w:themeColor="text1"/>
            <w:sz w:val="28"/>
            <w:szCs w:val="28"/>
          </w:rPr>
          <w:t xml:space="preserve"> ПМ)</w:t>
        </w:r>
      </w:hyperlink>
      <w:r w:rsidR="00483E60" w:rsidRPr="006A36E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483E60" w:rsidRPr="006A36EA" w:rsidRDefault="00A4193C" w:rsidP="00A419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483E60" w:rsidRPr="006A36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Сведения об основных показателях деятельности </w:t>
      </w:r>
      <w:proofErr w:type="spellStart"/>
      <w:r w:rsidR="00483E60" w:rsidRPr="006A36EA">
        <w:rPr>
          <w:rFonts w:ascii="Times New Roman" w:hAnsi="Times New Roman"/>
          <w:bCs/>
          <w:color w:val="000000" w:themeColor="text1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483E60" w:rsidRPr="006A36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hyperlink r:id="rId15" w:history="1">
        <w:r w:rsidR="006A36EA">
          <w:rPr>
            <w:rFonts w:ascii="Times New Roman" w:hAnsi="Times New Roman"/>
            <w:bCs/>
            <w:color w:val="000000" w:themeColor="text1"/>
            <w:sz w:val="28"/>
            <w:szCs w:val="28"/>
          </w:rPr>
          <w:t>(форма №</w:t>
        </w:r>
        <w:r w:rsidR="00483E60" w:rsidRPr="006A36EA">
          <w:rPr>
            <w:rFonts w:ascii="Times New Roman" w:hAnsi="Times New Roman"/>
            <w:bCs/>
            <w:color w:val="000000" w:themeColor="text1"/>
            <w:sz w:val="28"/>
            <w:szCs w:val="28"/>
          </w:rPr>
          <w:t xml:space="preserve"> МП (микро)</w:t>
        </w:r>
      </w:hyperlink>
      <w:r w:rsidR="00483E60" w:rsidRPr="006A36E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483E60" w:rsidRPr="006A36EA" w:rsidRDefault="00A4193C" w:rsidP="00A419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483E60" w:rsidRPr="006A36EA">
        <w:rPr>
          <w:rFonts w:ascii="Times New Roman" w:hAnsi="Times New Roman"/>
          <w:bCs/>
          <w:color w:val="000000" w:themeColor="text1"/>
          <w:sz w:val="28"/>
          <w:szCs w:val="28"/>
        </w:rPr>
        <w:t>Сведения о производст</w:t>
      </w:r>
      <w:r w:rsidR="006A36EA" w:rsidRPr="006A36EA">
        <w:rPr>
          <w:rFonts w:ascii="Times New Roman" w:hAnsi="Times New Roman"/>
          <w:bCs/>
          <w:color w:val="000000" w:themeColor="text1"/>
          <w:sz w:val="28"/>
          <w:szCs w:val="28"/>
        </w:rPr>
        <w:t>ве продукции малым предприятием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483E60" w:rsidRPr="006A36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hyperlink r:id="rId16" w:history="1">
        <w:r w:rsidR="006A36EA">
          <w:rPr>
            <w:rFonts w:ascii="Times New Roman" w:hAnsi="Times New Roman"/>
            <w:bCs/>
            <w:color w:val="000000" w:themeColor="text1"/>
            <w:sz w:val="28"/>
            <w:szCs w:val="28"/>
          </w:rPr>
          <w:t>(форма</w:t>
        </w:r>
        <w:r>
          <w:rPr>
            <w:rFonts w:ascii="Times New Roman" w:hAnsi="Times New Roman"/>
            <w:bCs/>
            <w:color w:val="000000" w:themeColor="text1"/>
            <w:sz w:val="28"/>
            <w:szCs w:val="28"/>
          </w:rPr>
          <w:t xml:space="preserve">                      </w:t>
        </w:r>
        <w:r w:rsidR="006A36EA">
          <w:rPr>
            <w:rFonts w:ascii="Times New Roman" w:hAnsi="Times New Roman"/>
            <w:bCs/>
            <w:color w:val="000000" w:themeColor="text1"/>
            <w:sz w:val="28"/>
            <w:szCs w:val="28"/>
          </w:rPr>
          <w:t>№</w:t>
        </w:r>
        <w:r w:rsidR="00483E60" w:rsidRPr="006A36EA">
          <w:rPr>
            <w:rFonts w:ascii="Times New Roman" w:hAnsi="Times New Roman"/>
            <w:bCs/>
            <w:color w:val="000000" w:themeColor="text1"/>
            <w:sz w:val="28"/>
            <w:szCs w:val="28"/>
          </w:rPr>
          <w:t xml:space="preserve"> ПМ-</w:t>
        </w:r>
        <w:proofErr w:type="spellStart"/>
        <w:r w:rsidR="00483E60" w:rsidRPr="006A36EA">
          <w:rPr>
            <w:rFonts w:ascii="Times New Roman" w:hAnsi="Times New Roman"/>
            <w:bCs/>
            <w:color w:val="000000" w:themeColor="text1"/>
            <w:sz w:val="28"/>
            <w:szCs w:val="28"/>
          </w:rPr>
          <w:t>пром</w:t>
        </w:r>
        <w:proofErr w:type="spellEnd"/>
        <w:r w:rsidR="00483E60" w:rsidRPr="006A36EA">
          <w:rPr>
            <w:rFonts w:ascii="Times New Roman" w:hAnsi="Times New Roman"/>
            <w:bCs/>
            <w:color w:val="000000" w:themeColor="text1"/>
            <w:sz w:val="28"/>
            <w:szCs w:val="28"/>
          </w:rPr>
          <w:t>)</w:t>
        </w:r>
      </w:hyperlink>
      <w:r w:rsidR="00483E60" w:rsidRPr="006A36E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483E60" w:rsidRPr="006A36EA" w:rsidRDefault="00A4193C" w:rsidP="00A419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483E60" w:rsidRPr="006A36EA">
        <w:rPr>
          <w:rFonts w:ascii="Times New Roman" w:hAnsi="Times New Roman"/>
          <w:bCs/>
          <w:color w:val="000000" w:themeColor="text1"/>
          <w:sz w:val="28"/>
          <w:szCs w:val="28"/>
        </w:rPr>
        <w:t>Обследование деловой активности малых предприятий добывающих, обрабатывающих производств, осуществляющих обеспечение электрической энергией, газом и п</w:t>
      </w:r>
      <w:r w:rsidR="006A36EA" w:rsidRPr="006A36EA">
        <w:rPr>
          <w:rFonts w:ascii="Times New Roman" w:hAnsi="Times New Roman"/>
          <w:bCs/>
          <w:color w:val="000000" w:themeColor="text1"/>
          <w:sz w:val="28"/>
          <w:szCs w:val="28"/>
        </w:rPr>
        <w:t>аром, кондиционирование воздуха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483E60" w:rsidRPr="006A36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hyperlink r:id="rId17" w:history="1">
        <w:r w:rsidR="006A36EA">
          <w:rPr>
            <w:rFonts w:ascii="Times New Roman" w:hAnsi="Times New Roman"/>
            <w:bCs/>
            <w:color w:val="000000" w:themeColor="text1"/>
            <w:sz w:val="28"/>
            <w:szCs w:val="28"/>
          </w:rPr>
          <w:t>(форма №</w:t>
        </w:r>
        <w:r w:rsidR="00483E60" w:rsidRPr="006A36EA">
          <w:rPr>
            <w:rFonts w:ascii="Times New Roman" w:hAnsi="Times New Roman"/>
            <w:bCs/>
            <w:color w:val="000000" w:themeColor="text1"/>
            <w:sz w:val="28"/>
            <w:szCs w:val="28"/>
          </w:rPr>
          <w:t xml:space="preserve"> ДАП-ПМ)</w:t>
        </w:r>
      </w:hyperlink>
      <w:r w:rsidR="00483E60" w:rsidRPr="006A36E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483E60" w:rsidRPr="006A36EA" w:rsidRDefault="00A4193C" w:rsidP="00A419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483E60" w:rsidRPr="006A36EA">
        <w:rPr>
          <w:rFonts w:ascii="Times New Roman" w:hAnsi="Times New Roman"/>
          <w:bCs/>
          <w:color w:val="000000" w:themeColor="text1"/>
          <w:sz w:val="28"/>
          <w:szCs w:val="28"/>
        </w:rPr>
        <w:t>Обследование деловой активности организаций добывающих, обрабатывающих производств, осуществляющих обеспечение электрической энергией, газом и п</w:t>
      </w:r>
      <w:r w:rsidR="006A36EA" w:rsidRPr="006A36EA">
        <w:rPr>
          <w:rFonts w:ascii="Times New Roman" w:hAnsi="Times New Roman"/>
          <w:bCs/>
          <w:color w:val="000000" w:themeColor="text1"/>
          <w:sz w:val="28"/>
          <w:szCs w:val="28"/>
        </w:rPr>
        <w:t>аром; кондиционирование воздуха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483E60" w:rsidRPr="006A36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hyperlink r:id="rId18" w:history="1">
        <w:r w:rsidR="006A36EA">
          <w:rPr>
            <w:rFonts w:ascii="Times New Roman" w:hAnsi="Times New Roman"/>
            <w:bCs/>
            <w:color w:val="000000" w:themeColor="text1"/>
            <w:sz w:val="28"/>
            <w:szCs w:val="28"/>
          </w:rPr>
          <w:t>(форма №</w:t>
        </w:r>
        <w:r w:rsidR="00483E60" w:rsidRPr="006A36EA">
          <w:rPr>
            <w:rFonts w:ascii="Times New Roman" w:hAnsi="Times New Roman"/>
            <w:bCs/>
            <w:color w:val="000000" w:themeColor="text1"/>
            <w:sz w:val="28"/>
            <w:szCs w:val="28"/>
          </w:rPr>
          <w:t xml:space="preserve"> 1-ДАП)</w:t>
        </w:r>
      </w:hyperlink>
      <w:r w:rsidR="00483E60" w:rsidRPr="006A36E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483E60" w:rsidRPr="006A36EA" w:rsidRDefault="00A4193C" w:rsidP="00A419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483E60" w:rsidRPr="006A36EA">
        <w:rPr>
          <w:rFonts w:ascii="Times New Roman" w:hAnsi="Times New Roman"/>
          <w:bCs/>
          <w:color w:val="000000" w:themeColor="text1"/>
          <w:sz w:val="28"/>
          <w:szCs w:val="28"/>
        </w:rPr>
        <w:t>Сведения о производстве, отгрузке продукции и бал</w:t>
      </w:r>
      <w:r w:rsidR="006A36EA" w:rsidRPr="006A36EA">
        <w:rPr>
          <w:rFonts w:ascii="Times New Roman" w:hAnsi="Times New Roman"/>
          <w:bCs/>
          <w:color w:val="000000" w:themeColor="text1"/>
          <w:sz w:val="28"/>
          <w:szCs w:val="28"/>
        </w:rPr>
        <w:t>ансе производственных мощностей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483E60" w:rsidRPr="006A36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hyperlink r:id="rId19" w:history="1">
        <w:r w:rsidR="006A36EA">
          <w:rPr>
            <w:rFonts w:ascii="Times New Roman" w:hAnsi="Times New Roman"/>
            <w:bCs/>
            <w:color w:val="000000" w:themeColor="text1"/>
            <w:sz w:val="28"/>
            <w:szCs w:val="28"/>
          </w:rPr>
          <w:t>(№</w:t>
        </w:r>
        <w:r w:rsidR="00483E60" w:rsidRPr="006A36EA">
          <w:rPr>
            <w:rFonts w:ascii="Times New Roman" w:hAnsi="Times New Roman"/>
            <w:bCs/>
            <w:color w:val="000000" w:themeColor="text1"/>
            <w:sz w:val="28"/>
            <w:szCs w:val="28"/>
          </w:rPr>
          <w:t xml:space="preserve"> 1-натура-БМ)</w:t>
        </w:r>
      </w:hyperlink>
      <w:r w:rsidR="00483E60" w:rsidRPr="006A36E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483E60" w:rsidRPr="006A36EA" w:rsidRDefault="00483E60" w:rsidP="00A419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A36EA">
        <w:rPr>
          <w:rFonts w:ascii="Times New Roman" w:hAnsi="Times New Roman"/>
          <w:bCs/>
          <w:color w:val="000000" w:themeColor="text1"/>
          <w:sz w:val="28"/>
          <w:szCs w:val="28"/>
        </w:rPr>
        <w:t>д) заявление о даче согласия на раскрытие информации об уплате налогов, предусмотренных в рамках применяемого юридическим лицом режима налогообложения;</w:t>
      </w:r>
    </w:p>
    <w:p w:rsidR="00483E60" w:rsidRPr="006A36EA" w:rsidRDefault="00483E60" w:rsidP="00A419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A36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е) надлежащим образом </w:t>
      </w:r>
      <w:r w:rsidR="003C1CD7">
        <w:rPr>
          <w:rFonts w:ascii="Times New Roman" w:hAnsi="Times New Roman"/>
          <w:bCs/>
          <w:color w:val="000000" w:themeColor="text1"/>
          <w:sz w:val="28"/>
          <w:szCs w:val="28"/>
        </w:rPr>
        <w:t>заверенный лист записи единого государственного реестра юридических лиц</w:t>
      </w:r>
      <w:r w:rsidRPr="006A36E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483E60" w:rsidRPr="006A36EA" w:rsidRDefault="00483E60" w:rsidP="00A419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A36EA">
        <w:rPr>
          <w:rFonts w:ascii="Times New Roman" w:hAnsi="Times New Roman"/>
          <w:bCs/>
          <w:color w:val="000000" w:themeColor="text1"/>
          <w:sz w:val="28"/>
          <w:szCs w:val="28"/>
        </w:rPr>
        <w:t>ж) надлежащим образом заверенную копию свидетельства о постановке юридического лица на налоговый учет;</w:t>
      </w:r>
    </w:p>
    <w:p w:rsidR="00483E60" w:rsidRPr="006A36EA" w:rsidRDefault="00483E60" w:rsidP="00A419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A36EA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з) надлежащим образом заверенные копии документа о назначении лица, имеющего право действовать от имени юридического лица, документа, удостоверяющего его личность;</w:t>
      </w:r>
    </w:p>
    <w:p w:rsidR="00483E60" w:rsidRPr="006A36EA" w:rsidRDefault="00483E60" w:rsidP="00A419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A36EA">
        <w:rPr>
          <w:rFonts w:ascii="Times New Roman" w:hAnsi="Times New Roman"/>
          <w:bCs/>
          <w:color w:val="000000" w:themeColor="text1"/>
          <w:sz w:val="28"/>
          <w:szCs w:val="28"/>
        </w:rPr>
        <w:t>и) надлежащим образом заверенную копию протокола Наблюдательного совета Фонда об одобрении реализации Фондом мероприятий и инвестиционных проектов индивидуальной программы;</w:t>
      </w:r>
    </w:p>
    <w:p w:rsidR="00483E60" w:rsidRPr="006A36EA" w:rsidRDefault="00483E60" w:rsidP="00A419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A36EA">
        <w:rPr>
          <w:rFonts w:ascii="Times New Roman" w:hAnsi="Times New Roman"/>
          <w:bCs/>
          <w:color w:val="000000" w:themeColor="text1"/>
          <w:sz w:val="28"/>
          <w:szCs w:val="28"/>
        </w:rPr>
        <w:t>к) план ведения деятельности Фонда по реализации мероприятий и инвестиционных проектов индивидуальной программы с пояснительной запиской;</w:t>
      </w:r>
    </w:p>
    <w:p w:rsidR="00483E60" w:rsidRPr="006A36EA" w:rsidRDefault="006A36EA" w:rsidP="00A419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A36EA">
        <w:rPr>
          <w:rFonts w:ascii="Times New Roman" w:hAnsi="Times New Roman"/>
          <w:bCs/>
          <w:color w:val="000000" w:themeColor="text1"/>
          <w:sz w:val="28"/>
          <w:szCs w:val="28"/>
        </w:rPr>
        <w:t>л</w:t>
      </w:r>
      <w:r w:rsidR="00483E60" w:rsidRPr="006A36EA">
        <w:rPr>
          <w:rFonts w:ascii="Times New Roman" w:hAnsi="Times New Roman"/>
          <w:bCs/>
          <w:color w:val="000000" w:themeColor="text1"/>
          <w:sz w:val="28"/>
          <w:szCs w:val="28"/>
        </w:rPr>
        <w:t>) конкурсные документации и (или) проекты конкурсных до</w:t>
      </w:r>
      <w:r w:rsidR="003C1CD7">
        <w:rPr>
          <w:rFonts w:ascii="Times New Roman" w:hAnsi="Times New Roman"/>
          <w:bCs/>
          <w:color w:val="000000" w:themeColor="text1"/>
          <w:sz w:val="28"/>
          <w:szCs w:val="28"/>
        </w:rPr>
        <w:t>кументаций, утвержденные наблюдательным советом Фонда,</w:t>
      </w:r>
      <w:r w:rsidR="00483E60" w:rsidRPr="006A36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для предоставления финансовой поддержки субъектам деятельности, в том числе в сфере промышленности, реализующим мероприятия и инвестиционные проекты индивидуальной программы.</w:t>
      </w:r>
    </w:p>
    <w:p w:rsidR="00483E60" w:rsidRPr="006A36EA" w:rsidRDefault="00483E60" w:rsidP="00A419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A36EA">
        <w:rPr>
          <w:rFonts w:ascii="Times New Roman" w:hAnsi="Times New Roman"/>
          <w:bCs/>
          <w:color w:val="000000" w:themeColor="text1"/>
          <w:sz w:val="28"/>
          <w:szCs w:val="28"/>
        </w:rPr>
        <w:t>Регистрация документов осуществляется главным распорядителем как получателем бюджетных средств в день их поступления.</w:t>
      </w:r>
      <w:r w:rsidR="00A4193C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6A36E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964F86" w:rsidRDefault="00964F86" w:rsidP="00A4193C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 xml:space="preserve">2) подпункт </w:t>
      </w:r>
      <w:r w:rsidR="00A4193C">
        <w:rPr>
          <w:color w:val="000000" w:themeColor="text1"/>
          <w:sz w:val="28"/>
        </w:rPr>
        <w:t>«</w:t>
      </w:r>
      <w:r>
        <w:rPr>
          <w:color w:val="000000" w:themeColor="text1"/>
          <w:sz w:val="28"/>
        </w:rPr>
        <w:t>ж</w:t>
      </w:r>
      <w:r w:rsidR="00A4193C">
        <w:rPr>
          <w:color w:val="000000" w:themeColor="text1"/>
          <w:sz w:val="28"/>
        </w:rPr>
        <w:t>»</w:t>
      </w:r>
      <w:r w:rsidR="00671DAD" w:rsidRPr="006A36E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пункта</w:t>
      </w:r>
      <w:r w:rsidR="0036390C" w:rsidRPr="006A36EA">
        <w:rPr>
          <w:color w:val="000000" w:themeColor="text1"/>
          <w:sz w:val="28"/>
          <w:szCs w:val="28"/>
        </w:rPr>
        <w:t xml:space="preserve"> 2.2</w:t>
      </w:r>
      <w:r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964F86" w:rsidRPr="00964F86" w:rsidRDefault="00A4193C" w:rsidP="00A4193C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964F86">
        <w:rPr>
          <w:sz w:val="28"/>
          <w:szCs w:val="28"/>
        </w:rPr>
        <w:t xml:space="preserve">ж) документация, утвержденная наблюдательным советом Фонда </w:t>
      </w:r>
      <w:r w:rsidR="00586AAE">
        <w:rPr>
          <w:sz w:val="28"/>
          <w:szCs w:val="28"/>
        </w:rPr>
        <w:t>д</w:t>
      </w:r>
      <w:r w:rsidR="00964F86">
        <w:rPr>
          <w:sz w:val="28"/>
          <w:szCs w:val="28"/>
        </w:rPr>
        <w:t>ля предоставления финансовой поддержки субъектам деятельности, в том числе в сфере промышленности, реализующим мероприятия и инвестиционные проекты индивидуальной программы</w:t>
      </w:r>
      <w:r w:rsidR="00E34567">
        <w:rPr>
          <w:sz w:val="28"/>
          <w:szCs w:val="28"/>
        </w:rPr>
        <w:t>,</w:t>
      </w:r>
      <w:r w:rsidR="00964F86">
        <w:rPr>
          <w:sz w:val="28"/>
          <w:szCs w:val="28"/>
        </w:rPr>
        <w:t xml:space="preserve"> должна содержать следующие требования к получателям финансовой поддержки:</w:t>
      </w:r>
    </w:p>
    <w:p w:rsidR="00964F86" w:rsidRDefault="00964F86" w:rsidP="00A419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опыта, необходимого для достижения результатов предоставления финансовой поддержки;</w:t>
      </w:r>
    </w:p>
    <w:p w:rsidR="00964F86" w:rsidRDefault="00964F86" w:rsidP="00A419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кадрового состава, необходимого для достижения результатов предоставления финансовой поддержки.</w:t>
      </w:r>
    </w:p>
    <w:p w:rsidR="00964F86" w:rsidRDefault="00964F86" w:rsidP="00A419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размер финансовой поддержки определяется:</w:t>
      </w:r>
    </w:p>
    <w:p w:rsidR="00964F86" w:rsidRPr="00964F86" w:rsidRDefault="00964F86" w:rsidP="00A4193C">
      <w:pPr>
        <w:pStyle w:val="ConsPlusNormal"/>
        <w:spacing w:line="360" w:lineRule="atLeast"/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- </w:t>
      </w:r>
      <w:r w:rsidRPr="00964F86">
        <w:rPr>
          <w:color w:val="000000"/>
          <w:sz w:val="28"/>
        </w:rPr>
        <w:t>количеством созданных новых рабочих мест в период реализации инвестиционного проекта участником отбора:</w:t>
      </w:r>
    </w:p>
    <w:p w:rsidR="00964F86" w:rsidRPr="00964F86" w:rsidRDefault="00964F86" w:rsidP="00A4193C">
      <w:pPr>
        <w:pStyle w:val="ConsPlusNormal"/>
        <w:spacing w:line="36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отраслях </w:t>
      </w:r>
      <w:r w:rsidR="00A4193C">
        <w:rPr>
          <w:color w:val="000000"/>
          <w:sz w:val="28"/>
        </w:rPr>
        <w:t>«</w:t>
      </w:r>
      <w:r>
        <w:rPr>
          <w:color w:val="000000"/>
          <w:sz w:val="28"/>
        </w:rPr>
        <w:t>Строительство</w:t>
      </w:r>
      <w:r w:rsidR="00A4193C">
        <w:rPr>
          <w:color w:val="000000"/>
          <w:sz w:val="28"/>
        </w:rPr>
        <w:t>»</w:t>
      </w:r>
      <w:r w:rsidRPr="00964F86">
        <w:rPr>
          <w:color w:val="000000"/>
          <w:sz w:val="28"/>
        </w:rPr>
        <w:t xml:space="preserve"> и </w:t>
      </w:r>
      <w:r w:rsidR="00A4193C">
        <w:rPr>
          <w:color w:val="000000"/>
          <w:sz w:val="28"/>
        </w:rPr>
        <w:t>«</w:t>
      </w:r>
      <w:r>
        <w:rPr>
          <w:color w:val="000000"/>
          <w:sz w:val="28"/>
        </w:rPr>
        <w:t>Сельское хозяйство</w:t>
      </w:r>
      <w:r w:rsidR="00A4193C">
        <w:rPr>
          <w:color w:val="000000"/>
          <w:sz w:val="28"/>
        </w:rPr>
        <w:t>»</w:t>
      </w:r>
      <w:r w:rsidRPr="00964F86">
        <w:rPr>
          <w:color w:val="000000"/>
          <w:sz w:val="28"/>
        </w:rPr>
        <w:t xml:space="preserve"> из расчета не более 3 млн. рублей предоставляемой субсидии на 1 рабочее место (при этом на 1 единицу приобретаемой специальной техники, транспортных средств, используемых в дорожной сфере, и сельскохозяйственной техники (кроме навесного/прицепного оборудования и прицепов), должно быть создано не менее 2 рабочих мест);</w:t>
      </w:r>
    </w:p>
    <w:p w:rsidR="00964F86" w:rsidRPr="00964F86" w:rsidRDefault="00964F86" w:rsidP="00A4193C">
      <w:pPr>
        <w:pStyle w:val="ConsPlusNormal"/>
        <w:spacing w:line="360" w:lineRule="atLeast"/>
        <w:ind w:firstLine="709"/>
        <w:jc w:val="both"/>
        <w:rPr>
          <w:color w:val="000000"/>
          <w:sz w:val="28"/>
        </w:rPr>
      </w:pPr>
      <w:r w:rsidRPr="00964F86">
        <w:rPr>
          <w:color w:val="000000"/>
          <w:sz w:val="28"/>
        </w:rPr>
        <w:t>во всех остальных отраслях из расчета не более 2,5 млн. рублей предоставляемой субсидии на 1 рабочее место;</w:t>
      </w:r>
    </w:p>
    <w:p w:rsidR="00FA5E7D" w:rsidRDefault="00964F86" w:rsidP="00A4193C">
      <w:pPr>
        <w:pStyle w:val="ConsPlusNormal"/>
        <w:spacing w:line="36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964F86">
        <w:rPr>
          <w:color w:val="000000"/>
          <w:sz w:val="28"/>
        </w:rPr>
        <w:t>обеспечением уровня оплаты нового рабочего места не ниже минимального размера оплаты труда, установленного Федеральным зако</w:t>
      </w:r>
      <w:r>
        <w:rPr>
          <w:color w:val="000000"/>
          <w:sz w:val="28"/>
        </w:rPr>
        <w:t xml:space="preserve">ном от 19 июня 2000 г. </w:t>
      </w:r>
      <w:r w:rsidR="00A4193C">
        <w:rPr>
          <w:color w:val="000000"/>
          <w:sz w:val="28"/>
        </w:rPr>
        <w:t xml:space="preserve">            </w:t>
      </w:r>
      <w:r>
        <w:rPr>
          <w:color w:val="000000"/>
          <w:sz w:val="28"/>
        </w:rPr>
        <w:t xml:space="preserve">№ 82-ФЗ </w:t>
      </w:r>
      <w:r w:rsidR="00A4193C">
        <w:rPr>
          <w:color w:val="000000"/>
          <w:sz w:val="28"/>
        </w:rPr>
        <w:t>«</w:t>
      </w:r>
      <w:r w:rsidRPr="00964F86">
        <w:rPr>
          <w:color w:val="000000"/>
          <w:sz w:val="28"/>
        </w:rPr>
        <w:t>О минимальном размере оплаты труда</w:t>
      </w:r>
      <w:r w:rsidR="00A4193C">
        <w:rPr>
          <w:color w:val="000000"/>
          <w:sz w:val="28"/>
        </w:rPr>
        <w:t>»</w:t>
      </w:r>
      <w:r w:rsidRPr="00964F86">
        <w:rPr>
          <w:color w:val="000000"/>
          <w:sz w:val="28"/>
        </w:rPr>
        <w:t>;</w:t>
      </w:r>
    </w:p>
    <w:p w:rsidR="00FA5E7D" w:rsidRDefault="00964F86" w:rsidP="00A4193C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материально-технической базы, необходимой для достижения результатов предоставления финансовой поддержки;</w:t>
      </w:r>
    </w:p>
    <w:p w:rsidR="00964F86" w:rsidRPr="00FA5E7D" w:rsidRDefault="00586AAE" w:rsidP="00A4193C">
      <w:pPr>
        <w:pStyle w:val="ConsPlusNormal"/>
        <w:spacing w:line="360" w:lineRule="atLeast"/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lastRenderedPageBreak/>
        <w:t>информация</w:t>
      </w:r>
      <w:r w:rsidR="00964F86">
        <w:rPr>
          <w:sz w:val="28"/>
          <w:szCs w:val="28"/>
        </w:rPr>
        <w:t xml:space="preserve"> о количестве предложений (заявок), котор</w:t>
      </w:r>
      <w:r w:rsidR="00FA5E7D">
        <w:rPr>
          <w:sz w:val="28"/>
          <w:szCs w:val="28"/>
        </w:rPr>
        <w:t>ое может подать участник отбора.</w:t>
      </w:r>
    </w:p>
    <w:p w:rsidR="00FA5E7D" w:rsidRPr="00FA5E7D" w:rsidRDefault="00FA5E7D" w:rsidP="00A4193C">
      <w:pPr>
        <w:pStyle w:val="ConsPlusNormal"/>
        <w:spacing w:line="360" w:lineRule="atLeast"/>
        <w:ind w:firstLine="709"/>
        <w:jc w:val="both"/>
        <w:rPr>
          <w:color w:val="000000"/>
          <w:sz w:val="28"/>
        </w:rPr>
      </w:pPr>
      <w:r w:rsidRPr="00FA5E7D">
        <w:rPr>
          <w:color w:val="000000"/>
          <w:sz w:val="28"/>
        </w:rPr>
        <w:t>Предложения (заявки) участников отбора рассматриваются и оцениваются, а также результаты отбора подводятся на основании положения конкурсной комиссии по рассмотрению и отбору заявок на получение субсидий для реализации мероприятий Индивидуальной программы социально-экономического развития Респуб</w:t>
      </w:r>
      <w:r w:rsidR="00A4193C">
        <w:rPr>
          <w:color w:val="000000"/>
          <w:sz w:val="28"/>
        </w:rPr>
        <w:t>лики Тыва на 2020-</w:t>
      </w:r>
      <w:r w:rsidRPr="00FA5E7D">
        <w:rPr>
          <w:color w:val="000000"/>
          <w:sz w:val="28"/>
        </w:rPr>
        <w:t xml:space="preserve">2024 годы в сфере промышленности, инвестиций и малого и среднего предпринимательства согласно приложению </w:t>
      </w:r>
      <w:r>
        <w:rPr>
          <w:color w:val="000000"/>
          <w:sz w:val="28"/>
        </w:rPr>
        <w:t>№</w:t>
      </w:r>
      <w:r w:rsidRPr="00FA5E7D">
        <w:rPr>
          <w:color w:val="000000"/>
          <w:sz w:val="28"/>
        </w:rPr>
        <w:t xml:space="preserve"> 2 к распоряжению Правительства Республики Тыва </w:t>
      </w:r>
      <w:r>
        <w:rPr>
          <w:color w:val="000000"/>
          <w:sz w:val="28"/>
        </w:rPr>
        <w:t>от 5 августа 2020 г. №</w:t>
      </w:r>
      <w:r w:rsidRPr="00FA5E7D">
        <w:rPr>
          <w:color w:val="000000"/>
          <w:sz w:val="28"/>
        </w:rPr>
        <w:t xml:space="preserve"> 432-р </w:t>
      </w:r>
      <w:r w:rsidR="00A4193C">
        <w:rPr>
          <w:color w:val="000000"/>
          <w:sz w:val="28"/>
        </w:rPr>
        <w:t>«</w:t>
      </w:r>
      <w:r w:rsidRPr="00FA5E7D">
        <w:rPr>
          <w:color w:val="000000"/>
          <w:sz w:val="28"/>
        </w:rPr>
        <w:t>Об утверждении Положения о конкурсных комиссиях по рассмотрению и отбору заявок на получение субсидий для реализации мероприятий Индивидуальной программы социально-экономического раз</w:t>
      </w:r>
      <w:r w:rsidR="00A24DC4">
        <w:rPr>
          <w:color w:val="000000"/>
          <w:sz w:val="28"/>
        </w:rPr>
        <w:t>вития Республики Тыва на 2020-</w:t>
      </w:r>
      <w:r w:rsidRPr="00FA5E7D">
        <w:rPr>
          <w:color w:val="000000"/>
          <w:sz w:val="28"/>
        </w:rPr>
        <w:t>2024 годы и их составов</w:t>
      </w:r>
      <w:r w:rsidR="00A4193C">
        <w:rPr>
          <w:color w:val="000000"/>
          <w:sz w:val="28"/>
        </w:rPr>
        <w:t>»</w:t>
      </w:r>
      <w:r w:rsidR="00586AAE">
        <w:rPr>
          <w:color w:val="000000"/>
          <w:sz w:val="28"/>
        </w:rPr>
        <w:t>.</w:t>
      </w:r>
    </w:p>
    <w:p w:rsidR="00964F86" w:rsidRDefault="00586AAE" w:rsidP="00A419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64F86">
        <w:rPr>
          <w:rFonts w:ascii="Times New Roman" w:hAnsi="Times New Roman"/>
          <w:sz w:val="28"/>
          <w:szCs w:val="28"/>
        </w:rPr>
        <w:t xml:space="preserve">роки размещения информации о результатах рассмотрения предложений (заявок) на официальном сайте главного распорядителя как получателя бюджетных средств в информационно-телекоммуникационной сети </w:t>
      </w:r>
      <w:r w:rsidR="00A4193C">
        <w:rPr>
          <w:rFonts w:ascii="Times New Roman" w:hAnsi="Times New Roman"/>
          <w:sz w:val="28"/>
          <w:szCs w:val="28"/>
        </w:rPr>
        <w:t>«</w:t>
      </w:r>
      <w:r w:rsidR="00964F86">
        <w:rPr>
          <w:rFonts w:ascii="Times New Roman" w:hAnsi="Times New Roman"/>
          <w:sz w:val="28"/>
          <w:szCs w:val="28"/>
        </w:rPr>
        <w:t>Интернет</w:t>
      </w:r>
      <w:r w:rsidR="00A4193C">
        <w:rPr>
          <w:rFonts w:ascii="Times New Roman" w:hAnsi="Times New Roman"/>
          <w:sz w:val="28"/>
          <w:szCs w:val="28"/>
        </w:rPr>
        <w:t>»</w:t>
      </w:r>
      <w:r w:rsidR="00964F86">
        <w:rPr>
          <w:rFonts w:ascii="Times New Roman" w:hAnsi="Times New Roman"/>
          <w:sz w:val="28"/>
          <w:szCs w:val="28"/>
        </w:rPr>
        <w:t>, включающей следующие сведения:</w:t>
      </w:r>
    </w:p>
    <w:p w:rsidR="00964F86" w:rsidRDefault="00964F86" w:rsidP="00A419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дата, время и место проведения рассмотрения предложений (заявок);</w:t>
      </w:r>
    </w:p>
    <w:p w:rsidR="00964F86" w:rsidRDefault="00964F86" w:rsidP="00A419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дата, время и место оценки предложений (заявок) участников отбора;</w:t>
      </w:r>
    </w:p>
    <w:p w:rsidR="00964F86" w:rsidRDefault="00964F86" w:rsidP="00A419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участниках отбора, предложения (заявки) которых были рассмотрены;</w:t>
      </w:r>
    </w:p>
    <w:p w:rsidR="00964F86" w:rsidRDefault="00964F86" w:rsidP="00A419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964F86" w:rsidRDefault="00964F86" w:rsidP="00A419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последовательность оценки предложений (заявок) участников отбора, присвоенные предложениям (заявкам) участников отбора значения по каждому из предусмотренных критериев оценки предложений (заявок) участников отбора, принятое на основании результатов оценки указанных предложений решение о присвоении таким предложениям (заявкам) порядковых номеров;</w:t>
      </w:r>
    </w:p>
    <w:p w:rsidR="00964F86" w:rsidRDefault="00964F86" w:rsidP="00A419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получателя (получателей) финансовой поддержки, с которым заключается соглашение, и размер предоставляемой ему финансовой поддержки;</w:t>
      </w:r>
    </w:p>
    <w:p w:rsidR="00964F86" w:rsidRDefault="00964F86" w:rsidP="00A419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основания для отклонения предложения (заявки) участника отбора.</w:t>
      </w:r>
    </w:p>
    <w:p w:rsidR="00964F86" w:rsidRDefault="00964F86" w:rsidP="00A419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 при оказании финансовой поддержки в форме взносов в уставный капитал должен использовать утвержденную Министерством экономического развития и промышленности Республики Тыва типовую форму договора о предоставлении вклада в уставный (складочный) капитал юридического лица, в имущество юридического лица, в том числе не увеличивающего его уставный (складочный) капитал, источником финансового обеспечения которого полностью или частично является субсидия, предоставленная из республиканского бюджета.</w:t>
      </w:r>
      <w:r w:rsidR="00A4193C">
        <w:rPr>
          <w:rFonts w:ascii="Times New Roman" w:hAnsi="Times New Roman"/>
          <w:sz w:val="28"/>
          <w:szCs w:val="28"/>
        </w:rPr>
        <w:t>»</w:t>
      </w:r>
      <w:r w:rsidR="00FA5E7D">
        <w:rPr>
          <w:rFonts w:ascii="Times New Roman" w:hAnsi="Times New Roman"/>
          <w:sz w:val="28"/>
          <w:szCs w:val="28"/>
        </w:rPr>
        <w:t>;</w:t>
      </w:r>
    </w:p>
    <w:p w:rsidR="00CD6D57" w:rsidRPr="00FA5E7D" w:rsidRDefault="00FA5E7D" w:rsidP="00A4193C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84682C" w:rsidRPr="006A36EA">
        <w:rPr>
          <w:color w:val="000000" w:themeColor="text1"/>
          <w:sz w:val="28"/>
        </w:rPr>
        <w:t>пункт 2.7</w:t>
      </w:r>
      <w:r w:rsidR="00817E5C" w:rsidRPr="006A36EA">
        <w:rPr>
          <w:color w:val="000000" w:themeColor="text1"/>
          <w:sz w:val="28"/>
        </w:rPr>
        <w:t xml:space="preserve"> </w:t>
      </w:r>
      <w:r w:rsidR="00285C05" w:rsidRPr="006A36EA">
        <w:rPr>
          <w:color w:val="000000" w:themeColor="text1"/>
          <w:sz w:val="28"/>
        </w:rPr>
        <w:t xml:space="preserve">изложить в </w:t>
      </w:r>
      <w:r w:rsidR="00A4193C" w:rsidRPr="006A36EA">
        <w:rPr>
          <w:color w:val="000000" w:themeColor="text1"/>
          <w:sz w:val="28"/>
        </w:rPr>
        <w:t>следующей</w:t>
      </w:r>
      <w:r w:rsidR="00285C05" w:rsidRPr="006A36EA">
        <w:rPr>
          <w:color w:val="000000" w:themeColor="text1"/>
          <w:sz w:val="28"/>
        </w:rPr>
        <w:t xml:space="preserve"> редакции:</w:t>
      </w:r>
    </w:p>
    <w:p w:rsidR="00285C05" w:rsidRPr="006A36EA" w:rsidRDefault="00A4193C" w:rsidP="00A419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>«</w:t>
      </w:r>
      <w:r w:rsidR="00285C05" w:rsidRPr="006A36EA">
        <w:rPr>
          <w:rFonts w:ascii="Times New Roman" w:hAnsi="Times New Roman"/>
          <w:color w:val="000000" w:themeColor="text1"/>
          <w:sz w:val="28"/>
        </w:rPr>
        <w:t>2.7.</w:t>
      </w:r>
      <w:r w:rsidR="00285C05" w:rsidRPr="006A36EA">
        <w:rPr>
          <w:color w:val="000000" w:themeColor="text1"/>
          <w:sz w:val="28"/>
        </w:rPr>
        <w:t xml:space="preserve"> </w:t>
      </w:r>
      <w:r w:rsidR="00285C05" w:rsidRPr="006A36EA">
        <w:rPr>
          <w:rFonts w:ascii="Times New Roman" w:hAnsi="Times New Roman"/>
          <w:color w:val="000000" w:themeColor="text1"/>
          <w:sz w:val="28"/>
          <w:szCs w:val="28"/>
        </w:rPr>
        <w:t>В случае возникновения 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субсидия, в сроки, определенные соглашением о предоставлении субсидии, уполномоченный орган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уполномоченный орган вправе принять решение об уменьшении значения результата предост</w:t>
      </w:r>
      <w:r w:rsidR="00FA5E7D">
        <w:rPr>
          <w:rFonts w:ascii="Times New Roman" w:hAnsi="Times New Roman"/>
          <w:color w:val="000000" w:themeColor="text1"/>
          <w:sz w:val="28"/>
          <w:szCs w:val="28"/>
        </w:rPr>
        <w:t>авления субсидии.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A5E7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139BD" w:rsidRPr="006A36EA" w:rsidRDefault="00FA5E7D" w:rsidP="00A4193C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</w:t>
      </w:r>
      <w:r w:rsidR="0084682C" w:rsidRPr="006A36EA">
        <w:rPr>
          <w:color w:val="000000" w:themeColor="text1"/>
          <w:sz w:val="28"/>
        </w:rPr>
        <w:t>)</w:t>
      </w:r>
      <w:r w:rsidR="00E139BD" w:rsidRPr="006A36EA">
        <w:rPr>
          <w:color w:val="000000" w:themeColor="text1"/>
          <w:sz w:val="28"/>
        </w:rPr>
        <w:t xml:space="preserve"> пункт 2.10 изложить в следующей редакции:</w:t>
      </w:r>
    </w:p>
    <w:p w:rsidR="00490BEA" w:rsidRPr="006A36EA" w:rsidRDefault="00A4193C" w:rsidP="00A4193C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>«</w:t>
      </w:r>
      <w:r w:rsidR="00E139BD" w:rsidRPr="006A36EA">
        <w:rPr>
          <w:rFonts w:ascii="Times New Roman" w:hAnsi="Times New Roman"/>
          <w:color w:val="000000" w:themeColor="text1"/>
          <w:sz w:val="28"/>
        </w:rPr>
        <w:t>2.10</w:t>
      </w:r>
      <w:r w:rsidR="00490BEA" w:rsidRPr="006A36EA">
        <w:rPr>
          <w:rFonts w:ascii="Times New Roman" w:hAnsi="Times New Roman"/>
          <w:color w:val="000000" w:themeColor="text1"/>
          <w:sz w:val="28"/>
        </w:rPr>
        <w:t>.</w:t>
      </w:r>
      <w:r w:rsidR="00E139BD" w:rsidRPr="006A36EA">
        <w:rPr>
          <w:rFonts w:ascii="Times New Roman" w:hAnsi="Times New Roman"/>
          <w:color w:val="000000" w:themeColor="text1"/>
          <w:sz w:val="28"/>
        </w:rPr>
        <w:t xml:space="preserve"> </w:t>
      </w:r>
      <w:r w:rsidR="00490BEA" w:rsidRPr="006A36EA">
        <w:rPr>
          <w:rFonts w:ascii="Times New Roman" w:hAnsi="Times New Roman"/>
          <w:color w:val="000000" w:themeColor="text1"/>
          <w:sz w:val="28"/>
        </w:rPr>
        <w:t>Н</w:t>
      </w:r>
      <w:r w:rsidR="00490BEA" w:rsidRPr="006A36EA">
        <w:rPr>
          <w:rFonts w:ascii="Times New Roman" w:hAnsi="Times New Roman"/>
          <w:color w:val="000000" w:themeColor="text1"/>
          <w:sz w:val="28"/>
          <w:szCs w:val="28"/>
        </w:rPr>
        <w:t>еиспользованные остатки субсидии, источником финансового обеспечения которых явля</w:t>
      </w:r>
      <w:r w:rsidR="00586AA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90BEA" w:rsidRPr="006A36EA">
        <w:rPr>
          <w:rFonts w:ascii="Times New Roman" w:hAnsi="Times New Roman"/>
          <w:color w:val="000000" w:themeColor="text1"/>
          <w:sz w:val="28"/>
          <w:szCs w:val="28"/>
        </w:rPr>
        <w:t xml:space="preserve">тся субсидия, могут быть использованы Фондом в случае принятия Министерством по согласованию с Министерством финансов Республики Тыва решения о наличии потребности </w:t>
      </w:r>
      <w:r w:rsidR="00B83267" w:rsidRPr="006A36EA">
        <w:rPr>
          <w:rFonts w:ascii="Times New Roman" w:hAnsi="Times New Roman"/>
          <w:color w:val="000000" w:themeColor="text1"/>
          <w:sz w:val="28"/>
          <w:szCs w:val="28"/>
        </w:rPr>
        <w:t xml:space="preserve">Фонда </w:t>
      </w:r>
      <w:r w:rsidR="00490BEA" w:rsidRPr="006A36EA">
        <w:rPr>
          <w:rFonts w:ascii="Times New Roman" w:hAnsi="Times New Roman"/>
          <w:color w:val="000000" w:themeColor="text1"/>
          <w:sz w:val="28"/>
          <w:szCs w:val="28"/>
        </w:rPr>
        <w:t>в указанных средствах</w:t>
      </w:r>
      <w:r w:rsidR="00FA5E7D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90BEA" w:rsidRPr="006A36E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A60FE" w:rsidRPr="006A36EA" w:rsidRDefault="00FA5E7D" w:rsidP="00A4193C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5</w:t>
      </w:r>
      <w:r w:rsidR="00EA5162" w:rsidRPr="006A36EA">
        <w:rPr>
          <w:color w:val="000000" w:themeColor="text1"/>
          <w:sz w:val="28"/>
        </w:rPr>
        <w:t xml:space="preserve">) </w:t>
      </w:r>
      <w:r w:rsidR="005A75A1" w:rsidRPr="006A36EA">
        <w:rPr>
          <w:color w:val="000000" w:themeColor="text1"/>
          <w:sz w:val="28"/>
        </w:rPr>
        <w:t>подпункт</w:t>
      </w:r>
      <w:r w:rsidR="00E73487" w:rsidRPr="006A36EA">
        <w:rPr>
          <w:color w:val="000000" w:themeColor="text1"/>
          <w:sz w:val="28"/>
        </w:rPr>
        <w:t xml:space="preserve"> </w:t>
      </w:r>
      <w:r w:rsidR="00A4193C">
        <w:rPr>
          <w:color w:val="000000" w:themeColor="text1"/>
          <w:sz w:val="28"/>
        </w:rPr>
        <w:t>«</w:t>
      </w:r>
      <w:r w:rsidR="005A75A1" w:rsidRPr="006A36EA">
        <w:rPr>
          <w:color w:val="000000" w:themeColor="text1"/>
          <w:sz w:val="28"/>
        </w:rPr>
        <w:t>в</w:t>
      </w:r>
      <w:r w:rsidR="00A4193C">
        <w:rPr>
          <w:color w:val="000000" w:themeColor="text1"/>
          <w:sz w:val="28"/>
        </w:rPr>
        <w:t>»</w:t>
      </w:r>
      <w:r w:rsidR="005A75A1" w:rsidRPr="006A36EA">
        <w:rPr>
          <w:color w:val="000000" w:themeColor="text1"/>
          <w:sz w:val="28"/>
        </w:rPr>
        <w:t xml:space="preserve"> пункта 3.1 </w:t>
      </w:r>
      <w:r w:rsidR="00E73487" w:rsidRPr="006A36EA">
        <w:rPr>
          <w:color w:val="000000" w:themeColor="text1"/>
          <w:sz w:val="28"/>
        </w:rPr>
        <w:t xml:space="preserve">после слов </w:t>
      </w:r>
      <w:r w:rsidR="00A4193C">
        <w:rPr>
          <w:color w:val="000000" w:themeColor="text1"/>
          <w:sz w:val="28"/>
        </w:rPr>
        <w:t>«</w:t>
      </w:r>
      <w:r w:rsidR="005A75A1" w:rsidRPr="006A36EA">
        <w:rPr>
          <w:color w:val="000000" w:themeColor="text1"/>
          <w:sz w:val="28"/>
        </w:rPr>
        <w:t>в соответствии с</w:t>
      </w:r>
      <w:r w:rsidR="00A4193C">
        <w:rPr>
          <w:color w:val="000000" w:themeColor="text1"/>
          <w:sz w:val="28"/>
        </w:rPr>
        <w:t>»</w:t>
      </w:r>
      <w:r w:rsidR="000652A4" w:rsidRPr="006A36EA">
        <w:rPr>
          <w:color w:val="000000" w:themeColor="text1"/>
          <w:sz w:val="28"/>
        </w:rPr>
        <w:t xml:space="preserve"> до</w:t>
      </w:r>
      <w:r w:rsidR="00586AAE">
        <w:rPr>
          <w:color w:val="000000" w:themeColor="text1"/>
          <w:sz w:val="28"/>
        </w:rPr>
        <w:t>полнить</w:t>
      </w:r>
      <w:r w:rsidR="000652A4" w:rsidRPr="006A36EA">
        <w:rPr>
          <w:color w:val="000000" w:themeColor="text1"/>
          <w:sz w:val="28"/>
        </w:rPr>
        <w:t xml:space="preserve"> </w:t>
      </w:r>
      <w:r w:rsidR="002722AD" w:rsidRPr="006A36EA">
        <w:rPr>
          <w:color w:val="000000" w:themeColor="text1"/>
          <w:sz w:val="28"/>
        </w:rPr>
        <w:t>слова</w:t>
      </w:r>
      <w:r w:rsidR="00586AAE">
        <w:rPr>
          <w:color w:val="000000" w:themeColor="text1"/>
          <w:sz w:val="28"/>
        </w:rPr>
        <w:t>ми</w:t>
      </w:r>
      <w:r w:rsidR="002722AD" w:rsidRPr="006A36EA">
        <w:rPr>
          <w:color w:val="000000" w:themeColor="text1"/>
          <w:sz w:val="28"/>
        </w:rPr>
        <w:t xml:space="preserve"> </w:t>
      </w:r>
      <w:r w:rsidR="00A4193C">
        <w:rPr>
          <w:color w:val="000000" w:themeColor="text1"/>
          <w:sz w:val="28"/>
        </w:rPr>
        <w:t>«</w:t>
      </w:r>
      <w:r w:rsidR="00B83267" w:rsidRPr="006A36EA">
        <w:rPr>
          <w:color w:val="000000" w:themeColor="text1"/>
          <w:sz w:val="28"/>
        </w:rPr>
        <w:t>установленными</w:t>
      </w:r>
      <w:r w:rsidR="008339B8" w:rsidRPr="006A36EA">
        <w:rPr>
          <w:color w:val="000000" w:themeColor="text1"/>
          <w:sz w:val="28"/>
        </w:rPr>
        <w:t xml:space="preserve"> сроками</w:t>
      </w:r>
      <w:r w:rsidR="00982AB2" w:rsidRPr="006A36EA">
        <w:rPr>
          <w:color w:val="000000" w:themeColor="text1"/>
          <w:sz w:val="28"/>
        </w:rPr>
        <w:t xml:space="preserve"> и</w:t>
      </w:r>
      <w:r w:rsidR="00A4193C">
        <w:rPr>
          <w:color w:val="000000" w:themeColor="text1"/>
          <w:sz w:val="28"/>
        </w:rPr>
        <w:t>»</w:t>
      </w:r>
      <w:r w:rsidR="008339B8" w:rsidRPr="006A36EA">
        <w:rPr>
          <w:color w:val="000000" w:themeColor="text1"/>
          <w:sz w:val="28"/>
        </w:rPr>
        <w:t>;</w:t>
      </w:r>
    </w:p>
    <w:p w:rsidR="00817E5C" w:rsidRPr="006A36EA" w:rsidRDefault="00995B10" w:rsidP="00A4193C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6</w:t>
      </w:r>
      <w:r w:rsidR="00817E5C" w:rsidRPr="006A36EA">
        <w:rPr>
          <w:color w:val="000000" w:themeColor="text1"/>
          <w:sz w:val="28"/>
        </w:rPr>
        <w:t xml:space="preserve">) </w:t>
      </w:r>
      <w:r w:rsidR="004B7883" w:rsidRPr="006A36EA">
        <w:rPr>
          <w:color w:val="000000" w:themeColor="text1"/>
          <w:sz w:val="28"/>
        </w:rPr>
        <w:t>пункт 3.2</w:t>
      </w:r>
      <w:r>
        <w:rPr>
          <w:color w:val="000000" w:themeColor="text1"/>
          <w:sz w:val="28"/>
        </w:rPr>
        <w:t xml:space="preserve"> признать утратившим силу;</w:t>
      </w:r>
    </w:p>
    <w:p w:rsidR="00995B10" w:rsidRDefault="00995B10" w:rsidP="00A4193C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817E5C" w:rsidRPr="006A36EA">
        <w:rPr>
          <w:color w:val="000000" w:themeColor="text1"/>
          <w:sz w:val="28"/>
          <w:szCs w:val="28"/>
        </w:rPr>
        <w:t>)</w:t>
      </w:r>
      <w:r w:rsidR="00D057A0" w:rsidRPr="006A36EA">
        <w:rPr>
          <w:color w:val="000000" w:themeColor="text1"/>
          <w:sz w:val="28"/>
          <w:szCs w:val="28"/>
        </w:rPr>
        <w:t xml:space="preserve"> </w:t>
      </w:r>
      <w:r w:rsidR="002F10CF" w:rsidRPr="006A36EA">
        <w:rPr>
          <w:color w:val="000000" w:themeColor="text1"/>
          <w:sz w:val="28"/>
          <w:szCs w:val="28"/>
        </w:rPr>
        <w:t xml:space="preserve">пункт 4.10 </w:t>
      </w:r>
      <w:r w:rsidR="00D057A0" w:rsidRPr="006A36EA">
        <w:rPr>
          <w:color w:val="000000" w:themeColor="text1"/>
          <w:sz w:val="28"/>
          <w:szCs w:val="28"/>
        </w:rPr>
        <w:t>изложить в следующей редакции</w:t>
      </w:r>
      <w:r>
        <w:rPr>
          <w:color w:val="000000" w:themeColor="text1"/>
          <w:sz w:val="28"/>
          <w:szCs w:val="28"/>
        </w:rPr>
        <w:t>:</w:t>
      </w:r>
    </w:p>
    <w:p w:rsidR="008339B8" w:rsidRPr="006A36EA" w:rsidRDefault="00A4193C" w:rsidP="00A4193C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995B10">
        <w:rPr>
          <w:color w:val="000000" w:themeColor="text1"/>
          <w:sz w:val="28"/>
          <w:szCs w:val="28"/>
        </w:rPr>
        <w:t xml:space="preserve">4.10. </w:t>
      </w:r>
      <w:r w:rsidR="00C87EB9" w:rsidRPr="006A36EA">
        <w:rPr>
          <w:color w:val="000000" w:themeColor="text1"/>
          <w:sz w:val="28"/>
          <w:szCs w:val="28"/>
        </w:rPr>
        <w:t>Финансовый к</w:t>
      </w:r>
      <w:r w:rsidR="00F45F5D" w:rsidRPr="006A36EA">
        <w:rPr>
          <w:color w:val="000000" w:themeColor="text1"/>
          <w:sz w:val="28"/>
          <w:szCs w:val="28"/>
        </w:rPr>
        <w:t xml:space="preserve">онтроль за целевым расходованием средств </w:t>
      </w:r>
      <w:r w:rsidR="004340EF" w:rsidRPr="006A36EA">
        <w:rPr>
          <w:color w:val="000000" w:themeColor="text1"/>
          <w:sz w:val="28"/>
          <w:szCs w:val="28"/>
        </w:rPr>
        <w:t>осуществляют</w:t>
      </w:r>
      <w:r w:rsidR="00F45F5D" w:rsidRPr="006A36EA">
        <w:rPr>
          <w:color w:val="000000" w:themeColor="text1"/>
          <w:sz w:val="28"/>
          <w:szCs w:val="28"/>
        </w:rPr>
        <w:t xml:space="preserve"> </w:t>
      </w:r>
      <w:r w:rsidR="002F10CF" w:rsidRPr="006A36EA">
        <w:rPr>
          <w:color w:val="000000" w:themeColor="text1"/>
          <w:sz w:val="28"/>
          <w:szCs w:val="28"/>
          <w:shd w:val="clear" w:color="auto" w:fill="FFFFFF"/>
        </w:rPr>
        <w:t xml:space="preserve">органы </w:t>
      </w:r>
      <w:r w:rsidR="004F729E" w:rsidRPr="006A36EA">
        <w:rPr>
          <w:color w:val="000000" w:themeColor="text1"/>
          <w:sz w:val="28"/>
          <w:szCs w:val="28"/>
          <w:shd w:val="clear" w:color="auto" w:fill="FFFFFF"/>
        </w:rPr>
        <w:t>государственного финансового контроля, являющиеся органами исполнительной власти Республики Тыва</w:t>
      </w:r>
      <w:r w:rsidR="00995B10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="009B5ADE" w:rsidRPr="006A36EA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9B65E3" w:rsidRPr="006A36EA" w:rsidRDefault="009B65E3" w:rsidP="00A4193C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</w:rPr>
      </w:pPr>
      <w:r w:rsidRPr="006A36EA">
        <w:rPr>
          <w:color w:val="000000" w:themeColor="text1"/>
          <w:sz w:val="28"/>
        </w:rPr>
        <w:t>2. Размест</w:t>
      </w:r>
      <w:r w:rsidR="00995B10">
        <w:rPr>
          <w:color w:val="000000" w:themeColor="text1"/>
          <w:sz w:val="28"/>
        </w:rPr>
        <w:t xml:space="preserve">ить настоящее постановление на </w:t>
      </w:r>
      <w:r w:rsidR="00A4193C">
        <w:rPr>
          <w:color w:val="000000" w:themeColor="text1"/>
          <w:sz w:val="28"/>
        </w:rPr>
        <w:t>«</w:t>
      </w:r>
      <w:r w:rsidR="00995B10">
        <w:rPr>
          <w:color w:val="000000" w:themeColor="text1"/>
          <w:sz w:val="28"/>
        </w:rPr>
        <w:t>О</w:t>
      </w:r>
      <w:r w:rsidRPr="006A36EA">
        <w:rPr>
          <w:color w:val="000000" w:themeColor="text1"/>
          <w:sz w:val="28"/>
        </w:rPr>
        <w:t>фициальном интернет-портале правовой информации</w:t>
      </w:r>
      <w:r w:rsidR="00A4193C">
        <w:rPr>
          <w:color w:val="000000" w:themeColor="text1"/>
          <w:sz w:val="28"/>
        </w:rPr>
        <w:t>»</w:t>
      </w:r>
      <w:r w:rsidRPr="006A36EA">
        <w:rPr>
          <w:color w:val="000000" w:themeColor="text1"/>
          <w:sz w:val="28"/>
        </w:rPr>
        <w:t xml:space="preserve"> (www.pravo.gov.ru) и официальном сайте Республики Тыва в информационно-телекоммуни</w:t>
      </w:r>
      <w:r w:rsidR="00995B10">
        <w:rPr>
          <w:color w:val="000000" w:themeColor="text1"/>
          <w:sz w:val="28"/>
        </w:rPr>
        <w:t xml:space="preserve">кационной сети </w:t>
      </w:r>
      <w:r w:rsidR="00A4193C">
        <w:rPr>
          <w:color w:val="000000" w:themeColor="text1"/>
          <w:sz w:val="28"/>
        </w:rPr>
        <w:t>«</w:t>
      </w:r>
      <w:r w:rsidRPr="006A36EA">
        <w:rPr>
          <w:color w:val="000000" w:themeColor="text1"/>
          <w:sz w:val="28"/>
        </w:rPr>
        <w:t>Интернет</w:t>
      </w:r>
      <w:r w:rsidR="00A4193C">
        <w:rPr>
          <w:color w:val="000000" w:themeColor="text1"/>
          <w:sz w:val="28"/>
        </w:rPr>
        <w:t>»</w:t>
      </w:r>
      <w:r w:rsidRPr="006A36EA">
        <w:rPr>
          <w:color w:val="000000" w:themeColor="text1"/>
          <w:sz w:val="28"/>
        </w:rPr>
        <w:t>.</w:t>
      </w:r>
    </w:p>
    <w:p w:rsidR="009B65E3" w:rsidRPr="006A36EA" w:rsidRDefault="009B65E3" w:rsidP="00A4193C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</w:rPr>
      </w:pPr>
      <w:r w:rsidRPr="006A36EA">
        <w:rPr>
          <w:color w:val="000000" w:themeColor="text1"/>
          <w:sz w:val="28"/>
        </w:rPr>
        <w:t>3. Настоящее постановление вступает в силу со дня его подписания.</w:t>
      </w:r>
    </w:p>
    <w:p w:rsidR="009B65E3" w:rsidRPr="006A36EA" w:rsidRDefault="009B65E3" w:rsidP="00A4193C">
      <w:pPr>
        <w:pStyle w:val="ConsPlusNormal"/>
        <w:jc w:val="both"/>
        <w:rPr>
          <w:color w:val="000000" w:themeColor="text1"/>
          <w:sz w:val="28"/>
        </w:rPr>
      </w:pPr>
    </w:p>
    <w:p w:rsidR="002E1265" w:rsidRPr="006A36EA" w:rsidRDefault="002E1265" w:rsidP="00A4193C">
      <w:pPr>
        <w:pStyle w:val="ConsPlusNormal"/>
        <w:jc w:val="both"/>
        <w:rPr>
          <w:color w:val="000000" w:themeColor="text1"/>
          <w:sz w:val="28"/>
        </w:rPr>
      </w:pPr>
    </w:p>
    <w:p w:rsidR="002E1265" w:rsidRPr="006A36EA" w:rsidRDefault="002E1265" w:rsidP="00A4193C">
      <w:pPr>
        <w:pStyle w:val="ConsPlusNormal"/>
        <w:jc w:val="both"/>
        <w:rPr>
          <w:color w:val="000000" w:themeColor="text1"/>
          <w:sz w:val="28"/>
        </w:rPr>
      </w:pPr>
    </w:p>
    <w:p w:rsidR="009B65E3" w:rsidRPr="006A36EA" w:rsidRDefault="009B65E3" w:rsidP="00A4193C">
      <w:pPr>
        <w:pStyle w:val="ConsPlusNormal"/>
        <w:jc w:val="both"/>
        <w:rPr>
          <w:color w:val="000000" w:themeColor="text1"/>
          <w:sz w:val="28"/>
        </w:rPr>
      </w:pPr>
      <w:r w:rsidRPr="006A36EA">
        <w:rPr>
          <w:color w:val="000000" w:themeColor="text1"/>
          <w:sz w:val="28"/>
        </w:rPr>
        <w:t>Глава Республики Тыва</w:t>
      </w:r>
      <w:r w:rsidR="00C25189">
        <w:rPr>
          <w:color w:val="000000" w:themeColor="text1"/>
          <w:sz w:val="28"/>
        </w:rPr>
        <w:tab/>
        <w:t xml:space="preserve">              </w:t>
      </w:r>
      <w:bookmarkStart w:id="0" w:name="_GoBack"/>
      <w:bookmarkEnd w:id="0"/>
      <w:r w:rsidR="00B551B7">
        <w:rPr>
          <w:noProof/>
        </w:rPr>
        <w:drawing>
          <wp:anchor distT="0" distB="0" distL="114300" distR="114300" simplePos="0" relativeHeight="251659264" behindDoc="0" locked="0" layoutInCell="1" allowOverlap="1" wp14:anchorId="7E5C8050" wp14:editId="3DB373D3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7620" b="4445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93C">
        <w:rPr>
          <w:color w:val="000000" w:themeColor="text1"/>
          <w:sz w:val="28"/>
        </w:rPr>
        <w:t xml:space="preserve">                           </w:t>
      </w:r>
      <w:r w:rsidR="002E1265" w:rsidRPr="006A36EA">
        <w:rPr>
          <w:color w:val="000000" w:themeColor="text1"/>
          <w:sz w:val="28"/>
        </w:rPr>
        <w:t>В.</w:t>
      </w:r>
      <w:r w:rsidR="00A4193C">
        <w:rPr>
          <w:color w:val="000000" w:themeColor="text1"/>
          <w:sz w:val="28"/>
        </w:rPr>
        <w:t xml:space="preserve"> </w:t>
      </w:r>
      <w:proofErr w:type="spellStart"/>
      <w:r w:rsidR="002E1265" w:rsidRPr="006A36EA">
        <w:rPr>
          <w:color w:val="000000" w:themeColor="text1"/>
          <w:sz w:val="28"/>
        </w:rPr>
        <w:t>Ховалыг</w:t>
      </w:r>
      <w:proofErr w:type="spellEnd"/>
    </w:p>
    <w:sectPr w:rsidR="009B65E3" w:rsidRPr="006A36EA" w:rsidSect="00A4193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567" w:bottom="1134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E53" w:rsidRDefault="006E4E53">
      <w:pPr>
        <w:spacing w:after="0" w:line="240" w:lineRule="auto"/>
      </w:pPr>
      <w:r>
        <w:separator/>
      </w:r>
    </w:p>
  </w:endnote>
  <w:endnote w:type="continuationSeparator" w:id="0">
    <w:p w:rsidR="006E4E53" w:rsidRDefault="006E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67" w:rsidRDefault="00E345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67" w:rsidRDefault="00E3456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67" w:rsidRDefault="00E345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E53" w:rsidRDefault="006E4E53">
      <w:pPr>
        <w:spacing w:after="0" w:line="240" w:lineRule="auto"/>
      </w:pPr>
      <w:r>
        <w:separator/>
      </w:r>
    </w:p>
  </w:footnote>
  <w:footnote w:type="continuationSeparator" w:id="0">
    <w:p w:rsidR="006E4E53" w:rsidRDefault="006E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67" w:rsidRDefault="00E345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93C" w:rsidRPr="00A4193C" w:rsidRDefault="00A4193C">
    <w:pPr>
      <w:pStyle w:val="a3"/>
      <w:jc w:val="right"/>
      <w:rPr>
        <w:rFonts w:ascii="Times New Roman" w:hAnsi="Times New Roman"/>
        <w:sz w:val="24"/>
        <w:szCs w:val="24"/>
      </w:rPr>
    </w:pPr>
    <w:r w:rsidRPr="00A4193C">
      <w:rPr>
        <w:rFonts w:ascii="Times New Roman" w:hAnsi="Times New Roman"/>
        <w:sz w:val="24"/>
        <w:szCs w:val="24"/>
      </w:rPr>
      <w:fldChar w:fldCharType="begin"/>
    </w:r>
    <w:r w:rsidRPr="00A4193C">
      <w:rPr>
        <w:rFonts w:ascii="Times New Roman" w:hAnsi="Times New Roman"/>
        <w:sz w:val="24"/>
        <w:szCs w:val="24"/>
      </w:rPr>
      <w:instrText xml:space="preserve"> PAGE   \* MERGEFORMAT </w:instrText>
    </w:r>
    <w:r w:rsidRPr="00A4193C">
      <w:rPr>
        <w:rFonts w:ascii="Times New Roman" w:hAnsi="Times New Roman"/>
        <w:sz w:val="24"/>
        <w:szCs w:val="24"/>
      </w:rPr>
      <w:fldChar w:fldCharType="separate"/>
    </w:r>
    <w:r w:rsidR="00C25189">
      <w:rPr>
        <w:rFonts w:ascii="Times New Roman" w:hAnsi="Times New Roman"/>
        <w:noProof/>
        <w:sz w:val="24"/>
        <w:szCs w:val="24"/>
      </w:rPr>
      <w:t>5</w:t>
    </w:r>
    <w:r w:rsidRPr="00A4193C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801" w:rsidRPr="00510205" w:rsidRDefault="00C11801" w:rsidP="00510205">
    <w:pPr>
      <w:pStyle w:val="a3"/>
    </w:pPr>
    <w:r w:rsidRPr="0051020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6989c1e-a142-4204-8dd7-036ea014757e"/>
  </w:docVars>
  <w:rsids>
    <w:rsidRoot w:val="00510205"/>
    <w:rsid w:val="00011E31"/>
    <w:rsid w:val="00025050"/>
    <w:rsid w:val="0003147C"/>
    <w:rsid w:val="000652A4"/>
    <w:rsid w:val="000D004C"/>
    <w:rsid w:val="001022A0"/>
    <w:rsid w:val="00142AAD"/>
    <w:rsid w:val="00153FEE"/>
    <w:rsid w:val="00157564"/>
    <w:rsid w:val="001A505B"/>
    <w:rsid w:val="001A5933"/>
    <w:rsid w:val="001A7D57"/>
    <w:rsid w:val="00203A8B"/>
    <w:rsid w:val="00204B72"/>
    <w:rsid w:val="00205EAE"/>
    <w:rsid w:val="00243D98"/>
    <w:rsid w:val="0024663D"/>
    <w:rsid w:val="002632A4"/>
    <w:rsid w:val="002722AD"/>
    <w:rsid w:val="0027602B"/>
    <w:rsid w:val="00285C05"/>
    <w:rsid w:val="002B5949"/>
    <w:rsid w:val="002D51BA"/>
    <w:rsid w:val="002E1265"/>
    <w:rsid w:val="002E4331"/>
    <w:rsid w:val="002E7AA8"/>
    <w:rsid w:val="002F10CF"/>
    <w:rsid w:val="002F72EA"/>
    <w:rsid w:val="0036390C"/>
    <w:rsid w:val="0038222B"/>
    <w:rsid w:val="00385EE8"/>
    <w:rsid w:val="003C1CD7"/>
    <w:rsid w:val="003C628C"/>
    <w:rsid w:val="003E2663"/>
    <w:rsid w:val="003F3AE7"/>
    <w:rsid w:val="003F67DA"/>
    <w:rsid w:val="004000E9"/>
    <w:rsid w:val="0040489A"/>
    <w:rsid w:val="00414210"/>
    <w:rsid w:val="004307F1"/>
    <w:rsid w:val="004340EF"/>
    <w:rsid w:val="0046395D"/>
    <w:rsid w:val="00483E60"/>
    <w:rsid w:val="00490BEA"/>
    <w:rsid w:val="004B7883"/>
    <w:rsid w:val="004D3ED6"/>
    <w:rsid w:val="004D54A5"/>
    <w:rsid w:val="004F5AD6"/>
    <w:rsid w:val="004F611E"/>
    <w:rsid w:val="004F701E"/>
    <w:rsid w:val="004F729E"/>
    <w:rsid w:val="00510205"/>
    <w:rsid w:val="00512533"/>
    <w:rsid w:val="00586AAE"/>
    <w:rsid w:val="005A75A1"/>
    <w:rsid w:val="005D23E0"/>
    <w:rsid w:val="0061299C"/>
    <w:rsid w:val="006212D8"/>
    <w:rsid w:val="00621522"/>
    <w:rsid w:val="00647456"/>
    <w:rsid w:val="00666F4E"/>
    <w:rsid w:val="00671DAD"/>
    <w:rsid w:val="00677F4A"/>
    <w:rsid w:val="006A36EA"/>
    <w:rsid w:val="006A56BE"/>
    <w:rsid w:val="006C512E"/>
    <w:rsid w:val="006E246F"/>
    <w:rsid w:val="006E4E53"/>
    <w:rsid w:val="0072043E"/>
    <w:rsid w:val="00722718"/>
    <w:rsid w:val="0074474A"/>
    <w:rsid w:val="007953A6"/>
    <w:rsid w:val="007A59A6"/>
    <w:rsid w:val="007B3205"/>
    <w:rsid w:val="007C19E0"/>
    <w:rsid w:val="007C36C5"/>
    <w:rsid w:val="007C3E31"/>
    <w:rsid w:val="007E3D33"/>
    <w:rsid w:val="00817E5C"/>
    <w:rsid w:val="00820653"/>
    <w:rsid w:val="008339B8"/>
    <w:rsid w:val="0083685A"/>
    <w:rsid w:val="00836FE2"/>
    <w:rsid w:val="0084682C"/>
    <w:rsid w:val="008703E4"/>
    <w:rsid w:val="00873316"/>
    <w:rsid w:val="008B7ACB"/>
    <w:rsid w:val="0093743D"/>
    <w:rsid w:val="00964F86"/>
    <w:rsid w:val="009755C3"/>
    <w:rsid w:val="00982AB2"/>
    <w:rsid w:val="00995B10"/>
    <w:rsid w:val="009964EE"/>
    <w:rsid w:val="009A60FE"/>
    <w:rsid w:val="009B05A0"/>
    <w:rsid w:val="009B1348"/>
    <w:rsid w:val="009B5ADE"/>
    <w:rsid w:val="009B65E3"/>
    <w:rsid w:val="009D5F70"/>
    <w:rsid w:val="00A24DC4"/>
    <w:rsid w:val="00A4193C"/>
    <w:rsid w:val="00A46F01"/>
    <w:rsid w:val="00B30ADF"/>
    <w:rsid w:val="00B31F2C"/>
    <w:rsid w:val="00B3203D"/>
    <w:rsid w:val="00B41BEE"/>
    <w:rsid w:val="00B551B7"/>
    <w:rsid w:val="00B72E74"/>
    <w:rsid w:val="00B8189F"/>
    <w:rsid w:val="00B83267"/>
    <w:rsid w:val="00BA61EC"/>
    <w:rsid w:val="00BD2D97"/>
    <w:rsid w:val="00BE0AE2"/>
    <w:rsid w:val="00BF6522"/>
    <w:rsid w:val="00C11801"/>
    <w:rsid w:val="00C25189"/>
    <w:rsid w:val="00C4496D"/>
    <w:rsid w:val="00C620CD"/>
    <w:rsid w:val="00C87EB9"/>
    <w:rsid w:val="00CD6D57"/>
    <w:rsid w:val="00CE6247"/>
    <w:rsid w:val="00D057A0"/>
    <w:rsid w:val="00D10817"/>
    <w:rsid w:val="00D9062D"/>
    <w:rsid w:val="00DC76C0"/>
    <w:rsid w:val="00E10C8D"/>
    <w:rsid w:val="00E139BD"/>
    <w:rsid w:val="00E31378"/>
    <w:rsid w:val="00E34567"/>
    <w:rsid w:val="00E73487"/>
    <w:rsid w:val="00E929F0"/>
    <w:rsid w:val="00EA5162"/>
    <w:rsid w:val="00EA68AF"/>
    <w:rsid w:val="00EB78AA"/>
    <w:rsid w:val="00EB7DF5"/>
    <w:rsid w:val="00F1654E"/>
    <w:rsid w:val="00F45F5D"/>
    <w:rsid w:val="00F7739A"/>
    <w:rsid w:val="00F86C9C"/>
    <w:rsid w:val="00FA5E7D"/>
    <w:rsid w:val="00FB4968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78D760-91C9-4E58-9E12-AFA8ECAD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102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020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102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10205"/>
    <w:rPr>
      <w:rFonts w:cs="Times New Roman"/>
    </w:rPr>
  </w:style>
  <w:style w:type="character" w:styleId="a7">
    <w:name w:val="Hyperlink"/>
    <w:basedOn w:val="a0"/>
    <w:uiPriority w:val="99"/>
    <w:rsid w:val="00D10817"/>
    <w:rPr>
      <w:rFonts w:cs="Times New Roman"/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7739A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rsid w:val="00483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483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5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033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463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57902E7CB7BD809F88ACB29CD98BC253DAC18516DDA525843B5AE1A6F65C0721EB3DE41C7A101C578F9DCF06E081E2695C6B0696D4106DrFU1L" TargetMode="External"/><Relationship Id="rId13" Type="http://schemas.openxmlformats.org/officeDocument/2006/relationships/hyperlink" Target="consultantplus://offline/ref=FC57902E7CB7BD809F88ACB29CD98BC253DAC68510DBA525843B5AE1A6F65C0721EB3DE41C7A101C588F9DCF06E081E2695C6B0696D4106DrFU1L" TargetMode="External"/><Relationship Id="rId18" Type="http://schemas.openxmlformats.org/officeDocument/2006/relationships/hyperlink" Target="consultantplus://offline/ref=FC57902E7CB7BD809F88ACB29CD98BC253DAC68510DBA525843B5AE1A6F65C0721EB3DE41C7E1618568F9DCF06E081E2695C6B0696D4106DrFU1L" TargetMode="External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FC57902E7CB7BD809F88B2BF8AB5D1CC53D19C8A15DAAE7BDB6401BCF1FF565066A464A65877111F5E85C99949E1DDA6354F6A0D96D71271F1C25ArBU1L" TargetMode="External"/><Relationship Id="rId12" Type="http://schemas.openxmlformats.org/officeDocument/2006/relationships/hyperlink" Target="consultantplus://offline/ref=FC57902E7CB7BD809F88ACB29CD98BC253DAC68510D5A525843B5AE1A6F65C0721EB3DE41C79131C578F9DCF06E081E2695C6B0696D4106DrFU1L" TargetMode="External"/><Relationship Id="rId17" Type="http://schemas.openxmlformats.org/officeDocument/2006/relationships/hyperlink" Target="consultantplus://offline/ref=FC57902E7CB7BD809F88ACB29CD98BC253DAC3861FDBA525843B5AE1A6F65C0721EB3DE0172E415B0B89C9975CB48EFC624268r0U6L" TargetMode="External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57902E7CB7BD809F88ACB29CD98BC253DAC68510D8A525843B5AE1A6F65C0721EB3DE41C7A141D588F9DCF06E081E2695C6B0696D4106DrFU1L" TargetMode="External"/><Relationship Id="rId20" Type="http://schemas.openxmlformats.org/officeDocument/2006/relationships/image" Target="media/image1.tiff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EXP&amp;n=759296&amp;date=24.10.2022&amp;dst=100022&amp;field=134" TargetMode="External"/><Relationship Id="rId11" Type="http://schemas.openxmlformats.org/officeDocument/2006/relationships/hyperlink" Target="consultantplus://offline/ref=FC57902E7CB7BD809F88ACB29CD98BC253DAC68510D5A525843B5AE1A6F65C0721EB3DE41C7914175F8F9DCF06E081E2695C6B0696D4106DrFU1L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C57902E7CB7BD809F88ACB29CD98BC253DAC68510DBA525843B5AE1A6F65C0721EB3DE41C7E1117578F9DCF06E081E2695C6B0696D4106DrFU1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C57902E7CB7BD809F88ACB29CD98BC253DAC3871FDFA525843B5AE1A6F65C0721EB3DE41C78191D5E8F9DCF06E081E2695C6B0696D4106DrFU1L" TargetMode="External"/><Relationship Id="rId19" Type="http://schemas.openxmlformats.org/officeDocument/2006/relationships/hyperlink" Target="consultantplus://offline/ref=FC57902E7CB7BD809F88ACB29CD98BC253DAC68510DBA525843B5AE1A6F65C0721EB3DE41C78151F5A8F9DCF06E081E2695C6B0696D4106DrFU1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C57902E7CB7BD809F88ACB29CD98BC253DAC28F1ED4A525843B5AE1A6F65C0721EB3DE41C7A101E5A8F9DCF06E081E2695C6B0696D4106DrFU1L" TargetMode="External"/><Relationship Id="rId14" Type="http://schemas.openxmlformats.org/officeDocument/2006/relationships/hyperlink" Target="consultantplus://offline/ref=FC57902E7CB7BD809F88ACB29CD98BC253DAC68510DBA525843B5AE1A6F65C0721EB3DE41C7E141F568F9DCF06E081E2695C6B0696D4106DrFU1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1881</Words>
  <Characters>10723</Characters>
  <Application>Microsoft Office Word</Application>
  <DocSecurity>2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Тыва от 10.12.2021 N 683"О внесении изменений в постановление Правительства Республики Тыва от 14 декабря 2020 г. N 625"</vt:lpstr>
    </vt:vector>
  </TitlesOfParts>
  <Company>КонсультантПлюс Версия 4022.00.09</Company>
  <LinksUpToDate>false</LinksUpToDate>
  <CharactersWithSpaces>12579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Тыва от 10.12.2021 N 683"О внесении изменений в постановление Правительства Республики Тыва от 14 декабря 2020 г. N 625"</dc:title>
  <dc:subject/>
  <dc:creator>User</dc:creator>
  <cp:keywords/>
  <dc:description/>
  <cp:lastModifiedBy>Тас-оол Оксана Всеволодовна</cp:lastModifiedBy>
  <cp:revision>3</cp:revision>
  <cp:lastPrinted>2022-12-12T09:38:00Z</cp:lastPrinted>
  <dcterms:created xsi:type="dcterms:W3CDTF">2022-12-14T03:23:00Z</dcterms:created>
  <dcterms:modified xsi:type="dcterms:W3CDTF">2022-12-14T03:27:00Z</dcterms:modified>
</cp:coreProperties>
</file>